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49" w:rsidRPr="00560EA5" w:rsidRDefault="00BB1149" w:rsidP="000A2624">
      <w:pPr>
        <w:jc w:val="center"/>
        <w:rPr>
          <w:b/>
          <w:sz w:val="32"/>
          <w:szCs w:val="32"/>
        </w:rPr>
      </w:pPr>
      <w:r w:rsidRPr="0061072B">
        <w:rPr>
          <w:sz w:val="32"/>
          <w:szCs w:val="32"/>
        </w:rPr>
        <w:t>РОССИЙСКАЯ ФЕДЕРАЦИЯ</w:t>
      </w:r>
    </w:p>
    <w:p w:rsidR="00BB1149" w:rsidRPr="00011C0F" w:rsidRDefault="00BB1149" w:rsidP="00FA23EE">
      <w:pPr>
        <w:jc w:val="center"/>
        <w:rPr>
          <w:sz w:val="28"/>
          <w:szCs w:val="28"/>
        </w:rPr>
      </w:pPr>
      <w:r w:rsidRPr="00011C0F">
        <w:rPr>
          <w:sz w:val="28"/>
          <w:szCs w:val="28"/>
        </w:rPr>
        <w:t>ИРКУТСКАЯ ОБЛАСТЬ ЧЕРЕМХОВСКИЙ РАЙОН</w:t>
      </w:r>
    </w:p>
    <w:p w:rsidR="00BB1149" w:rsidRPr="00011C0F" w:rsidRDefault="00E31695" w:rsidP="00FA23EE">
      <w:pPr>
        <w:jc w:val="center"/>
        <w:rPr>
          <w:sz w:val="28"/>
          <w:szCs w:val="28"/>
        </w:rPr>
      </w:pPr>
      <w:r>
        <w:rPr>
          <w:sz w:val="28"/>
          <w:szCs w:val="28"/>
        </w:rPr>
        <w:t>ЛОХОВСКОЕ</w:t>
      </w:r>
      <w:r w:rsidR="00BB1149" w:rsidRPr="00011C0F">
        <w:rPr>
          <w:sz w:val="28"/>
          <w:szCs w:val="28"/>
        </w:rPr>
        <w:t xml:space="preserve"> МУНИЦИПАЛЬНОЕ ОБРАЗОВАНИЕ</w:t>
      </w:r>
    </w:p>
    <w:p w:rsidR="00BB1149" w:rsidRDefault="00BB1149" w:rsidP="00FA23EE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  <w:r w:rsidRPr="00011C0F">
        <w:rPr>
          <w:sz w:val="28"/>
          <w:szCs w:val="28"/>
        </w:rPr>
        <w:t>АДМИНИСТРАЦИЯ</w:t>
      </w:r>
    </w:p>
    <w:p w:rsidR="00F411D0" w:rsidRDefault="00F411D0" w:rsidP="00FA23EE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</w:p>
    <w:p w:rsidR="00BB1149" w:rsidRPr="00011C0F" w:rsidRDefault="00BB1149" w:rsidP="00FA23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B1149" w:rsidRDefault="00BB1149" w:rsidP="00FA23EE">
      <w:pPr>
        <w:jc w:val="both"/>
        <w:rPr>
          <w:sz w:val="28"/>
          <w:szCs w:val="28"/>
        </w:rPr>
      </w:pPr>
    </w:p>
    <w:p w:rsidR="00BB1149" w:rsidRPr="00DB578F" w:rsidRDefault="005561E3" w:rsidP="00FA23E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7955EE">
        <w:rPr>
          <w:sz w:val="28"/>
          <w:szCs w:val="28"/>
        </w:rPr>
        <w:t xml:space="preserve"> 10.12.2021 </w:t>
      </w:r>
      <w:r w:rsidR="00BB114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7955EE">
        <w:rPr>
          <w:sz w:val="28"/>
          <w:szCs w:val="28"/>
        </w:rPr>
        <w:t>131</w:t>
      </w:r>
    </w:p>
    <w:p w:rsidR="00BB1149" w:rsidRPr="0061072B" w:rsidRDefault="00E31695" w:rsidP="00FA23EE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Лохово</w:t>
      </w:r>
      <w:proofErr w:type="spellEnd"/>
    </w:p>
    <w:p w:rsidR="00BB1149" w:rsidRPr="00F81586" w:rsidRDefault="00F81586" w:rsidP="005E17D7">
      <w:pPr>
        <w:jc w:val="both"/>
        <w:rPr>
          <w:b/>
        </w:rPr>
      </w:pPr>
      <w:r>
        <w:t xml:space="preserve">                                                            </w:t>
      </w:r>
      <w:r w:rsidR="00DB578F">
        <w:t xml:space="preserve">                               </w:t>
      </w:r>
    </w:p>
    <w:p w:rsidR="00BB1149" w:rsidRPr="008A7585" w:rsidRDefault="00BB1149" w:rsidP="000A2624">
      <w:pPr>
        <w:ind w:right="4817"/>
        <w:jc w:val="both"/>
        <w:rPr>
          <w:b/>
        </w:rPr>
      </w:pPr>
      <w:r w:rsidRPr="008A7585">
        <w:rPr>
          <w:b/>
        </w:rPr>
        <w:t>Об утверждении муниципальной</w:t>
      </w:r>
      <w:r>
        <w:rPr>
          <w:b/>
        </w:rPr>
        <w:t xml:space="preserve"> программы </w:t>
      </w:r>
      <w:r w:rsidRPr="008A7585">
        <w:rPr>
          <w:b/>
        </w:rPr>
        <w:t>«Развитие дорожного хозяйства</w:t>
      </w:r>
      <w:r w:rsidR="00222FAC">
        <w:rPr>
          <w:b/>
        </w:rPr>
        <w:t xml:space="preserve"> </w:t>
      </w:r>
      <w:r w:rsidRPr="008A7585">
        <w:rPr>
          <w:b/>
        </w:rPr>
        <w:t>на</w:t>
      </w:r>
      <w:r w:rsidR="00222FAC">
        <w:rPr>
          <w:b/>
        </w:rPr>
        <w:t xml:space="preserve"> </w:t>
      </w:r>
      <w:r w:rsidRPr="008A7585">
        <w:rPr>
          <w:b/>
        </w:rPr>
        <w:t xml:space="preserve">территории </w:t>
      </w:r>
      <w:r w:rsidR="00E31695">
        <w:rPr>
          <w:b/>
        </w:rPr>
        <w:t>Лоховского</w:t>
      </w:r>
      <w:r>
        <w:rPr>
          <w:b/>
        </w:rPr>
        <w:t xml:space="preserve"> муниципального образования</w:t>
      </w:r>
    </w:p>
    <w:p w:rsidR="00BB1149" w:rsidRPr="008A7585" w:rsidRDefault="00AF624C" w:rsidP="000A2624">
      <w:pPr>
        <w:ind w:right="4817"/>
        <w:jc w:val="both"/>
      </w:pPr>
      <w:r>
        <w:rPr>
          <w:b/>
        </w:rPr>
        <w:t>на 20</w:t>
      </w:r>
      <w:r>
        <w:rPr>
          <w:b/>
          <w:lang w:val="en-US"/>
        </w:rPr>
        <w:t>22</w:t>
      </w:r>
      <w:r>
        <w:rPr>
          <w:b/>
        </w:rPr>
        <w:t>-202</w:t>
      </w:r>
      <w:r>
        <w:rPr>
          <w:b/>
          <w:lang w:val="en-US"/>
        </w:rPr>
        <w:t>4</w:t>
      </w:r>
      <w:r w:rsidR="00BB1149" w:rsidRPr="008A7585">
        <w:rPr>
          <w:b/>
        </w:rPr>
        <w:t xml:space="preserve"> годы</w:t>
      </w:r>
      <w:r w:rsidR="00BB1149">
        <w:rPr>
          <w:b/>
        </w:rPr>
        <w:t>»</w:t>
      </w:r>
    </w:p>
    <w:p w:rsidR="00BB1149" w:rsidRPr="008A7585" w:rsidRDefault="00BB1149" w:rsidP="005E17D7">
      <w:pPr>
        <w:jc w:val="both"/>
      </w:pPr>
    </w:p>
    <w:p w:rsidR="00BB1149" w:rsidRPr="00FA23EE" w:rsidRDefault="00BB1149" w:rsidP="00FA23EE">
      <w:pPr>
        <w:ind w:firstLine="709"/>
        <w:jc w:val="both"/>
        <w:rPr>
          <w:sz w:val="28"/>
          <w:szCs w:val="28"/>
        </w:rPr>
      </w:pPr>
      <w:proofErr w:type="gramStart"/>
      <w:r w:rsidRPr="00FA23EE">
        <w:rPr>
          <w:sz w:val="28"/>
          <w:szCs w:val="28"/>
        </w:rPr>
        <w:t xml:space="preserve">В целях повышения уровня развития дорожного хозяйства с целью формирования социально-экономических условий устойчивого развития </w:t>
      </w:r>
      <w:r w:rsidR="00E31695">
        <w:rPr>
          <w:sz w:val="28"/>
          <w:szCs w:val="28"/>
        </w:rPr>
        <w:t>Лоховского</w:t>
      </w:r>
      <w:r w:rsidRPr="00FA23EE">
        <w:rPr>
          <w:sz w:val="28"/>
          <w:szCs w:val="28"/>
        </w:rPr>
        <w:t xml:space="preserve"> муниципального образования,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</w:t>
      </w:r>
      <w:r w:rsidRPr="00E31695">
        <w:rPr>
          <w:sz w:val="28"/>
          <w:szCs w:val="28"/>
        </w:rPr>
        <w:t xml:space="preserve">Порядком разработки, реализации и оценки эффективности муниципальных программ </w:t>
      </w:r>
      <w:r w:rsidR="00E31695" w:rsidRPr="00E31695">
        <w:rPr>
          <w:sz w:val="28"/>
          <w:szCs w:val="28"/>
        </w:rPr>
        <w:t>Лоховского</w:t>
      </w:r>
      <w:r w:rsidRPr="00E31695">
        <w:rPr>
          <w:sz w:val="28"/>
          <w:szCs w:val="28"/>
        </w:rPr>
        <w:t xml:space="preserve"> муниципального образования,  утвержденным постановлением администрации </w:t>
      </w:r>
      <w:r w:rsidR="00E31695" w:rsidRPr="00E31695">
        <w:rPr>
          <w:sz w:val="28"/>
          <w:szCs w:val="28"/>
        </w:rPr>
        <w:t>Лоховского</w:t>
      </w:r>
      <w:r w:rsidRPr="00E31695">
        <w:rPr>
          <w:sz w:val="28"/>
          <w:szCs w:val="28"/>
        </w:rPr>
        <w:t xml:space="preserve"> муниципального образования</w:t>
      </w:r>
      <w:proofErr w:type="gramEnd"/>
      <w:r w:rsidR="00E46A93">
        <w:rPr>
          <w:sz w:val="28"/>
          <w:szCs w:val="28"/>
        </w:rPr>
        <w:t xml:space="preserve"> </w:t>
      </w:r>
      <w:r w:rsidR="00E31695" w:rsidRPr="00E31695">
        <w:rPr>
          <w:sz w:val="28"/>
          <w:szCs w:val="28"/>
        </w:rPr>
        <w:t xml:space="preserve">от 05.07.2018 № 58, </w:t>
      </w:r>
      <w:r w:rsidRPr="00E31695">
        <w:rPr>
          <w:sz w:val="28"/>
          <w:szCs w:val="28"/>
        </w:rPr>
        <w:t xml:space="preserve">руководствуясь статьями 32, 43, Устава </w:t>
      </w:r>
      <w:r w:rsidR="00E31695" w:rsidRPr="00E31695">
        <w:rPr>
          <w:sz w:val="28"/>
          <w:szCs w:val="28"/>
        </w:rPr>
        <w:t>Лоховского</w:t>
      </w:r>
      <w:r w:rsidRPr="00E31695">
        <w:rPr>
          <w:sz w:val="28"/>
          <w:szCs w:val="28"/>
        </w:rPr>
        <w:t xml:space="preserve"> муниципального образования, администрация </w:t>
      </w:r>
      <w:r w:rsidR="00E31695" w:rsidRPr="00E31695">
        <w:rPr>
          <w:sz w:val="28"/>
          <w:szCs w:val="28"/>
        </w:rPr>
        <w:t>Лоховского</w:t>
      </w:r>
      <w:r w:rsidRPr="00E31695">
        <w:rPr>
          <w:sz w:val="28"/>
          <w:szCs w:val="28"/>
        </w:rPr>
        <w:t xml:space="preserve"> муниципального образования</w:t>
      </w:r>
    </w:p>
    <w:p w:rsidR="00BB1149" w:rsidRPr="00FA23EE" w:rsidRDefault="00BB1149" w:rsidP="00FA23EE">
      <w:pPr>
        <w:jc w:val="center"/>
        <w:rPr>
          <w:b/>
        </w:rPr>
      </w:pPr>
    </w:p>
    <w:p w:rsidR="00BB1149" w:rsidRPr="00FA23EE" w:rsidRDefault="00BB1149" w:rsidP="00FA2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A23EE">
        <w:rPr>
          <w:b/>
          <w:sz w:val="28"/>
          <w:szCs w:val="28"/>
        </w:rPr>
        <w:t>остановляет:</w:t>
      </w:r>
    </w:p>
    <w:p w:rsidR="00BB1149" w:rsidRPr="00FA23EE" w:rsidRDefault="00BB1149" w:rsidP="00FA23EE">
      <w:pPr>
        <w:jc w:val="center"/>
        <w:rPr>
          <w:b/>
        </w:rPr>
      </w:pPr>
    </w:p>
    <w:p w:rsidR="00BB1149" w:rsidRPr="00FA23EE" w:rsidRDefault="00BB1149" w:rsidP="00FA23EE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1. Утвердить муниципальную программу </w:t>
      </w:r>
      <w:r w:rsidR="00E31695">
        <w:rPr>
          <w:sz w:val="28"/>
          <w:szCs w:val="28"/>
        </w:rPr>
        <w:t>Лоховского</w:t>
      </w:r>
      <w:r w:rsidRPr="00FA23EE">
        <w:rPr>
          <w:sz w:val="28"/>
          <w:szCs w:val="28"/>
        </w:rPr>
        <w:t xml:space="preserve"> муниципального образования «Развитие дорожного хозяйства на территории </w:t>
      </w:r>
      <w:r w:rsidR="00E31695">
        <w:rPr>
          <w:sz w:val="28"/>
          <w:szCs w:val="28"/>
        </w:rPr>
        <w:t>Лоховского</w:t>
      </w:r>
      <w:r w:rsidRPr="00FA23EE">
        <w:rPr>
          <w:sz w:val="28"/>
          <w:szCs w:val="28"/>
        </w:rPr>
        <w:t xml:space="preserve"> муниципального образования на </w:t>
      </w:r>
      <w:r w:rsidR="00AF624C">
        <w:rPr>
          <w:sz w:val="28"/>
          <w:szCs w:val="28"/>
        </w:rPr>
        <w:t>2022-2024</w:t>
      </w:r>
      <w:r w:rsidRPr="00FA23EE">
        <w:rPr>
          <w:sz w:val="28"/>
          <w:szCs w:val="28"/>
        </w:rPr>
        <w:t xml:space="preserve"> годы» (прилагается).</w:t>
      </w:r>
    </w:p>
    <w:p w:rsidR="00BB1149" w:rsidRPr="00FA23EE" w:rsidRDefault="00BB1149" w:rsidP="00FA23E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>2. Главному специали</w:t>
      </w:r>
      <w:r w:rsidR="00E31695">
        <w:rPr>
          <w:sz w:val="28"/>
          <w:szCs w:val="28"/>
        </w:rPr>
        <w:t>сту администрации Н. Л. Кобелевой</w:t>
      </w:r>
      <w:r w:rsidRPr="00FA23EE">
        <w:rPr>
          <w:sz w:val="28"/>
          <w:szCs w:val="28"/>
        </w:rPr>
        <w:t xml:space="preserve"> опубликовать настоя</w:t>
      </w:r>
      <w:r w:rsidR="00CF15A7">
        <w:rPr>
          <w:sz w:val="28"/>
          <w:szCs w:val="28"/>
        </w:rPr>
        <w:t xml:space="preserve">щее постановление </w:t>
      </w:r>
      <w:r w:rsidR="00E31695">
        <w:rPr>
          <w:sz w:val="28"/>
          <w:szCs w:val="28"/>
        </w:rPr>
        <w:t>в издании «</w:t>
      </w:r>
      <w:proofErr w:type="spellStart"/>
      <w:r w:rsidR="00E31695">
        <w:rPr>
          <w:sz w:val="28"/>
          <w:szCs w:val="28"/>
        </w:rPr>
        <w:t>Лоховский</w:t>
      </w:r>
      <w:proofErr w:type="spellEnd"/>
      <w:r w:rsidRPr="00FA23EE">
        <w:rPr>
          <w:sz w:val="28"/>
          <w:szCs w:val="28"/>
        </w:rPr>
        <w:t xml:space="preserve"> вестник» и разместить на официальном сайте </w:t>
      </w:r>
      <w:r w:rsidR="00E31695">
        <w:rPr>
          <w:sz w:val="28"/>
          <w:szCs w:val="28"/>
        </w:rPr>
        <w:t>Черемховского</w:t>
      </w:r>
      <w:r w:rsidRPr="00FA23EE">
        <w:rPr>
          <w:sz w:val="28"/>
          <w:szCs w:val="28"/>
        </w:rPr>
        <w:t xml:space="preserve"> районного муниципального образования в разделе «Поселения района» в подразделе </w:t>
      </w:r>
      <w:r w:rsidR="00E31695">
        <w:rPr>
          <w:sz w:val="28"/>
          <w:szCs w:val="28"/>
        </w:rPr>
        <w:t>Лоховского</w:t>
      </w:r>
      <w:r w:rsidRPr="00FA23EE">
        <w:rPr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BB1149" w:rsidRPr="00FA23EE" w:rsidRDefault="00BB1149" w:rsidP="00FA23E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>3. Настоящее постановление вступает в силу</w:t>
      </w:r>
      <w:r w:rsidR="007907C6">
        <w:rPr>
          <w:sz w:val="28"/>
          <w:szCs w:val="28"/>
        </w:rPr>
        <w:t xml:space="preserve"> с 01.01.2022 года</w:t>
      </w:r>
      <w:r w:rsidRPr="00FA23EE">
        <w:rPr>
          <w:sz w:val="28"/>
          <w:szCs w:val="28"/>
        </w:rPr>
        <w:t>.</w:t>
      </w:r>
    </w:p>
    <w:p w:rsidR="00AF624C" w:rsidRDefault="00BB1149" w:rsidP="007907C6">
      <w:pPr>
        <w:ind w:firstLine="708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4. </w:t>
      </w:r>
      <w:proofErr w:type="gramStart"/>
      <w:r w:rsidRPr="00FA23EE">
        <w:rPr>
          <w:sz w:val="28"/>
          <w:szCs w:val="28"/>
        </w:rPr>
        <w:t>Контроль за</w:t>
      </w:r>
      <w:proofErr w:type="gramEnd"/>
      <w:r w:rsidRPr="00FA23EE">
        <w:rPr>
          <w:sz w:val="28"/>
          <w:szCs w:val="28"/>
        </w:rPr>
        <w:t xml:space="preserve"> исполнением данного постановления возложить на главу </w:t>
      </w:r>
      <w:proofErr w:type="spellStart"/>
      <w:r w:rsidR="00E31695">
        <w:rPr>
          <w:sz w:val="28"/>
          <w:szCs w:val="28"/>
        </w:rPr>
        <w:t>Лоховского</w:t>
      </w:r>
      <w:proofErr w:type="spellEnd"/>
      <w:r w:rsidRPr="00FA23EE">
        <w:rPr>
          <w:sz w:val="28"/>
          <w:szCs w:val="28"/>
        </w:rPr>
        <w:t xml:space="preserve"> муниципального образования</w:t>
      </w:r>
      <w:r w:rsidR="00AF624C">
        <w:rPr>
          <w:sz w:val="28"/>
          <w:szCs w:val="28"/>
        </w:rPr>
        <w:t xml:space="preserve"> П.В. </w:t>
      </w:r>
      <w:proofErr w:type="spellStart"/>
      <w:r w:rsidR="00AF624C">
        <w:rPr>
          <w:sz w:val="28"/>
          <w:szCs w:val="28"/>
        </w:rPr>
        <w:t>Шматова</w:t>
      </w:r>
      <w:proofErr w:type="spellEnd"/>
      <w:r w:rsidR="00AF624C">
        <w:rPr>
          <w:sz w:val="28"/>
          <w:szCs w:val="28"/>
        </w:rPr>
        <w:t>.</w:t>
      </w:r>
    </w:p>
    <w:p w:rsidR="00AF624C" w:rsidRDefault="00AF624C" w:rsidP="00AF624C">
      <w:pPr>
        <w:jc w:val="both"/>
        <w:rPr>
          <w:bCs/>
          <w:sz w:val="28"/>
          <w:szCs w:val="28"/>
        </w:rPr>
      </w:pPr>
    </w:p>
    <w:p w:rsidR="00AF624C" w:rsidRDefault="00AF624C" w:rsidP="00AF624C">
      <w:pPr>
        <w:jc w:val="both"/>
        <w:rPr>
          <w:bCs/>
          <w:sz w:val="28"/>
          <w:szCs w:val="28"/>
        </w:rPr>
      </w:pPr>
    </w:p>
    <w:p w:rsidR="00AF624C" w:rsidRDefault="00AF624C" w:rsidP="00AF62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Лоховского</w:t>
      </w:r>
    </w:p>
    <w:p w:rsidR="00AF624C" w:rsidRPr="00715CEA" w:rsidRDefault="00AF624C" w:rsidP="00AF62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П.В. </w:t>
      </w:r>
      <w:proofErr w:type="gramStart"/>
      <w:r>
        <w:rPr>
          <w:bCs/>
          <w:sz w:val="28"/>
          <w:szCs w:val="28"/>
        </w:rPr>
        <w:t>Шматов</w:t>
      </w:r>
      <w:proofErr w:type="gramEnd"/>
    </w:p>
    <w:p w:rsidR="00AF624C" w:rsidRDefault="00AF624C" w:rsidP="00AF624C">
      <w:pPr>
        <w:rPr>
          <w:sz w:val="28"/>
          <w:szCs w:val="28"/>
        </w:rPr>
      </w:pPr>
    </w:p>
    <w:p w:rsidR="007907C6" w:rsidRDefault="007907C6" w:rsidP="00AF624C">
      <w:pPr>
        <w:ind w:left="8496"/>
        <w:rPr>
          <w:sz w:val="28"/>
          <w:szCs w:val="28"/>
        </w:rPr>
      </w:pPr>
    </w:p>
    <w:p w:rsidR="00BB1149" w:rsidRPr="00881CCC" w:rsidRDefault="00AF624C" w:rsidP="00AF624C">
      <w:pPr>
        <w:ind w:left="8496"/>
      </w:pPr>
      <w:r>
        <w:rPr>
          <w:sz w:val="28"/>
          <w:szCs w:val="28"/>
        </w:rPr>
        <w:lastRenderedPageBreak/>
        <w:t xml:space="preserve">     </w:t>
      </w:r>
      <w:r w:rsidR="00BB1149">
        <w:t>Приложение</w:t>
      </w:r>
    </w:p>
    <w:p w:rsidR="00BB1149" w:rsidRDefault="00BB1149" w:rsidP="00FA23EE">
      <w:pPr>
        <w:ind w:left="5160"/>
        <w:jc w:val="right"/>
      </w:pPr>
      <w:r w:rsidRPr="00881CCC">
        <w:t xml:space="preserve">к </w:t>
      </w:r>
      <w:r>
        <w:t>постановлению администрации</w:t>
      </w:r>
    </w:p>
    <w:p w:rsidR="00BB1149" w:rsidRDefault="00E31695" w:rsidP="00FA23EE">
      <w:pPr>
        <w:ind w:left="5160"/>
        <w:jc w:val="right"/>
      </w:pPr>
      <w:r>
        <w:t>Лоховского</w:t>
      </w:r>
      <w:r w:rsidR="00BB1149">
        <w:t xml:space="preserve"> муниципального</w:t>
      </w:r>
    </w:p>
    <w:p w:rsidR="00BB1149" w:rsidRPr="000A341D" w:rsidRDefault="00BB1149" w:rsidP="00FA23EE">
      <w:pPr>
        <w:ind w:left="5160"/>
        <w:jc w:val="right"/>
      </w:pPr>
      <w:r>
        <w:t>о</w:t>
      </w:r>
      <w:r w:rsidR="00BF6AFB">
        <w:t>бра</w:t>
      </w:r>
      <w:r w:rsidR="000A341D">
        <w:t xml:space="preserve">зования от </w:t>
      </w:r>
      <w:r w:rsidR="007955EE">
        <w:t xml:space="preserve"> 10.12.2021 г. </w:t>
      </w:r>
      <w:bookmarkStart w:id="0" w:name="_GoBack"/>
      <w:bookmarkEnd w:id="0"/>
      <w:r w:rsidR="000A341D">
        <w:t xml:space="preserve">№ </w:t>
      </w:r>
      <w:r w:rsidR="007955EE">
        <w:t>131</w:t>
      </w:r>
    </w:p>
    <w:p w:rsidR="00BB1149" w:rsidRDefault="00BB1149" w:rsidP="005C28A6">
      <w:pPr>
        <w:ind w:left="5160"/>
      </w:pPr>
    </w:p>
    <w:p w:rsidR="00BB1149" w:rsidRPr="00FA23EE" w:rsidRDefault="00BB1149" w:rsidP="00BD2A49">
      <w:pPr>
        <w:jc w:val="center"/>
        <w:rPr>
          <w:b/>
          <w:sz w:val="28"/>
          <w:szCs w:val="28"/>
        </w:rPr>
      </w:pPr>
      <w:r w:rsidRPr="00FA23EE">
        <w:rPr>
          <w:b/>
          <w:sz w:val="28"/>
          <w:szCs w:val="28"/>
        </w:rPr>
        <w:t>Муниципальная программа</w:t>
      </w:r>
    </w:p>
    <w:p w:rsidR="00BB1149" w:rsidRPr="00FA23EE" w:rsidRDefault="00BB1149" w:rsidP="00BD2A49">
      <w:pPr>
        <w:jc w:val="center"/>
        <w:rPr>
          <w:b/>
          <w:sz w:val="28"/>
          <w:szCs w:val="28"/>
        </w:rPr>
      </w:pPr>
      <w:r w:rsidRPr="00FA23EE">
        <w:rPr>
          <w:b/>
          <w:sz w:val="28"/>
          <w:szCs w:val="28"/>
        </w:rPr>
        <w:t xml:space="preserve">«Развитие дорожного хозяйства на территории </w:t>
      </w:r>
      <w:r w:rsidR="00E31695">
        <w:rPr>
          <w:b/>
          <w:sz w:val="28"/>
          <w:szCs w:val="28"/>
        </w:rPr>
        <w:t>Лоховского</w:t>
      </w:r>
      <w:r w:rsidRPr="00FA23EE">
        <w:rPr>
          <w:b/>
          <w:sz w:val="28"/>
          <w:szCs w:val="28"/>
        </w:rPr>
        <w:t xml:space="preserve"> муниципального образования на </w:t>
      </w:r>
      <w:r w:rsidR="00AF624C">
        <w:rPr>
          <w:b/>
          <w:sz w:val="28"/>
          <w:szCs w:val="28"/>
        </w:rPr>
        <w:t>2022-2024</w:t>
      </w:r>
      <w:r w:rsidRPr="00FA23EE">
        <w:rPr>
          <w:b/>
          <w:sz w:val="28"/>
          <w:szCs w:val="28"/>
        </w:rPr>
        <w:t xml:space="preserve"> годы»</w:t>
      </w:r>
    </w:p>
    <w:p w:rsidR="00BB1149" w:rsidRPr="00FA23EE" w:rsidRDefault="00BB1149" w:rsidP="005C28A6">
      <w:pPr>
        <w:ind w:left="5160"/>
        <w:rPr>
          <w:sz w:val="28"/>
          <w:szCs w:val="28"/>
        </w:rPr>
      </w:pPr>
    </w:p>
    <w:p w:rsidR="00BB1149" w:rsidRPr="00FA23EE" w:rsidRDefault="00BB1149" w:rsidP="00BD2A49">
      <w:pPr>
        <w:pStyle w:val="41"/>
        <w:shd w:val="clear" w:color="auto" w:fill="auto"/>
        <w:spacing w:before="0" w:after="0" w:line="240" w:lineRule="auto"/>
        <w:rPr>
          <w:sz w:val="28"/>
          <w:szCs w:val="28"/>
        </w:rPr>
      </w:pPr>
      <w:r w:rsidRPr="00FA23EE">
        <w:rPr>
          <w:b/>
          <w:bCs/>
          <w:sz w:val="28"/>
          <w:szCs w:val="28"/>
        </w:rPr>
        <w:t>Раздел 1. ПАСПОРТМУНИЦИПАЛЬНОЙ ПРОГРАММЫ</w:t>
      </w:r>
    </w:p>
    <w:p w:rsidR="00BB1149" w:rsidRPr="007A0B20" w:rsidRDefault="00BB1149" w:rsidP="00BD2A49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2"/>
        <w:gridCol w:w="4881"/>
      </w:tblGrid>
      <w:tr w:rsidR="00BB1149" w:rsidRPr="007A0B20" w:rsidTr="00BF6AFB">
        <w:trPr>
          <w:jc w:val="center"/>
        </w:trPr>
        <w:tc>
          <w:tcPr>
            <w:tcW w:w="5452" w:type="dxa"/>
          </w:tcPr>
          <w:p w:rsidR="00BB1149" w:rsidRPr="00F65DD1" w:rsidRDefault="00BB11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881" w:type="dxa"/>
          </w:tcPr>
          <w:p w:rsidR="00BB1149" w:rsidRPr="005561E3" w:rsidRDefault="00BB11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561E3">
              <w:rPr>
                <w:sz w:val="24"/>
                <w:szCs w:val="24"/>
              </w:rPr>
              <w:t xml:space="preserve">Муниципальная программа «Развитие дорожного хозяйства на территории </w:t>
            </w:r>
            <w:r w:rsidR="00E31695" w:rsidRPr="005561E3">
              <w:rPr>
                <w:sz w:val="24"/>
                <w:szCs w:val="24"/>
              </w:rPr>
              <w:t>Лоховского</w:t>
            </w:r>
            <w:r w:rsidR="005561E3" w:rsidRPr="005561E3">
              <w:rPr>
                <w:sz w:val="24"/>
                <w:szCs w:val="24"/>
              </w:rPr>
              <w:t xml:space="preserve"> </w:t>
            </w:r>
            <w:r w:rsidRPr="005561E3">
              <w:rPr>
                <w:sz w:val="24"/>
                <w:szCs w:val="24"/>
              </w:rPr>
              <w:t xml:space="preserve">муниципального образования на </w:t>
            </w:r>
            <w:r w:rsidR="00AF624C">
              <w:rPr>
                <w:sz w:val="24"/>
                <w:szCs w:val="24"/>
              </w:rPr>
              <w:t>2022-2024</w:t>
            </w:r>
            <w:r w:rsidRPr="005561E3">
              <w:rPr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BB1149" w:rsidRPr="007A0B20" w:rsidTr="00BF6AFB">
        <w:trPr>
          <w:jc w:val="center"/>
        </w:trPr>
        <w:tc>
          <w:tcPr>
            <w:tcW w:w="5452" w:type="dxa"/>
          </w:tcPr>
          <w:p w:rsidR="00BB1149" w:rsidRPr="007A0B20" w:rsidRDefault="00BB11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4881" w:type="dxa"/>
          </w:tcPr>
          <w:p w:rsidR="00BB1149" w:rsidRPr="00F65DD1" w:rsidRDefault="00BB1149" w:rsidP="00BD2A49">
            <w:pPr>
              <w:pStyle w:val="41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B1149" w:rsidRPr="00F65DD1" w:rsidRDefault="00BB1149" w:rsidP="00B835B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 xml:space="preserve">Постановление Правительства Иркутской области 26.10.2018 года № 771-пп «Об утверждении государственной программы Иркутской области «Реализация государственной политики в сфере строительства, дорожного хозяйства» на 2019 - 2024 годы и признании </w:t>
            </w:r>
            <w:proofErr w:type="gramStart"/>
            <w:r w:rsidRPr="00F65DD1">
              <w:rPr>
                <w:sz w:val="24"/>
                <w:szCs w:val="24"/>
              </w:rPr>
              <w:t>утратившими</w:t>
            </w:r>
            <w:proofErr w:type="gramEnd"/>
            <w:r w:rsidRPr="00F65DD1">
              <w:rPr>
                <w:sz w:val="24"/>
                <w:szCs w:val="24"/>
              </w:rPr>
              <w:t xml:space="preserve"> силу отдельных постановлений Правительства Иркутской области»</w:t>
            </w:r>
          </w:p>
        </w:tc>
      </w:tr>
      <w:tr w:rsidR="00BB1149" w:rsidRPr="007A0B20" w:rsidTr="00BF6AFB">
        <w:trPr>
          <w:jc w:val="center"/>
        </w:trPr>
        <w:tc>
          <w:tcPr>
            <w:tcW w:w="5452" w:type="dxa"/>
          </w:tcPr>
          <w:p w:rsidR="00BB1149" w:rsidRPr="00F65DD1" w:rsidRDefault="00BB1149" w:rsidP="002D590B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Ответственный</w:t>
            </w:r>
            <w:r w:rsidR="000A341D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исполнитель</w:t>
            </w:r>
            <w:r w:rsidR="000A341D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муниципальной</w:t>
            </w:r>
            <w:r w:rsidR="000A341D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программы</w:t>
            </w:r>
          </w:p>
        </w:tc>
        <w:tc>
          <w:tcPr>
            <w:tcW w:w="4881" w:type="dxa"/>
          </w:tcPr>
          <w:p w:rsidR="00BB1149" w:rsidRPr="00F65DD1" w:rsidRDefault="00BB11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 xml:space="preserve">Администрация </w:t>
            </w:r>
            <w:r w:rsidR="00E31695">
              <w:rPr>
                <w:sz w:val="24"/>
                <w:szCs w:val="24"/>
              </w:rPr>
              <w:t>Лоховского</w:t>
            </w:r>
            <w:r w:rsidR="000A341D">
              <w:rPr>
                <w:sz w:val="24"/>
                <w:szCs w:val="24"/>
                <w:lang w:val="en-US"/>
              </w:rPr>
              <w:t xml:space="preserve"> </w:t>
            </w:r>
            <w:r w:rsidRPr="00BF6AFB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BB1149" w:rsidRPr="007A0B20" w:rsidTr="00BF6AFB">
        <w:trPr>
          <w:jc w:val="center"/>
        </w:trPr>
        <w:tc>
          <w:tcPr>
            <w:tcW w:w="5452" w:type="dxa"/>
          </w:tcPr>
          <w:p w:rsidR="00BB1149" w:rsidRPr="00F65DD1" w:rsidRDefault="00BB1149" w:rsidP="002D590B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Соисполнители</w:t>
            </w:r>
            <w:r w:rsidR="000A341D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муниципальной</w:t>
            </w:r>
            <w:r w:rsidR="000A341D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программы</w:t>
            </w:r>
          </w:p>
        </w:tc>
        <w:tc>
          <w:tcPr>
            <w:tcW w:w="4881" w:type="dxa"/>
          </w:tcPr>
          <w:p w:rsidR="00BB1149" w:rsidRPr="00F65DD1" w:rsidRDefault="00BB11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>не предусмотрены</w:t>
            </w:r>
          </w:p>
        </w:tc>
      </w:tr>
      <w:tr w:rsidR="00BB1149" w:rsidRPr="007A0B20" w:rsidTr="00BF6AFB">
        <w:trPr>
          <w:jc w:val="center"/>
        </w:trPr>
        <w:tc>
          <w:tcPr>
            <w:tcW w:w="5452" w:type="dxa"/>
          </w:tcPr>
          <w:p w:rsidR="00BB1149" w:rsidRPr="00F65DD1" w:rsidRDefault="00BB1149" w:rsidP="002D590B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Участники</w:t>
            </w:r>
            <w:r w:rsidR="000A341D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муниципальной</w:t>
            </w:r>
            <w:r w:rsidR="000A341D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программы</w:t>
            </w:r>
          </w:p>
        </w:tc>
        <w:tc>
          <w:tcPr>
            <w:tcW w:w="4881" w:type="dxa"/>
          </w:tcPr>
          <w:p w:rsidR="00BB1149" w:rsidRPr="00F65DD1" w:rsidRDefault="00BB11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 xml:space="preserve">Администрация </w:t>
            </w:r>
            <w:r w:rsidR="00E31695">
              <w:rPr>
                <w:sz w:val="24"/>
                <w:szCs w:val="24"/>
              </w:rPr>
              <w:t>Лоховского</w:t>
            </w:r>
            <w:r w:rsidR="000A341D">
              <w:rPr>
                <w:sz w:val="24"/>
                <w:szCs w:val="24"/>
                <w:lang w:val="en-US"/>
              </w:rPr>
              <w:t xml:space="preserve"> </w:t>
            </w:r>
            <w:r w:rsidRPr="00BF6AFB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BB1149" w:rsidRPr="007A0B20" w:rsidTr="00BF6AFB">
        <w:trPr>
          <w:trHeight w:val="785"/>
          <w:jc w:val="center"/>
        </w:trPr>
        <w:tc>
          <w:tcPr>
            <w:tcW w:w="5452" w:type="dxa"/>
          </w:tcPr>
          <w:p w:rsidR="00BB1149" w:rsidRPr="00F65DD1" w:rsidRDefault="00BB1149" w:rsidP="002D590B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Цель</w:t>
            </w:r>
            <w:r w:rsidR="000A341D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муниципальной</w:t>
            </w:r>
            <w:r w:rsidR="000A341D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программы</w:t>
            </w:r>
          </w:p>
        </w:tc>
        <w:tc>
          <w:tcPr>
            <w:tcW w:w="4881" w:type="dxa"/>
          </w:tcPr>
          <w:p w:rsidR="00BB1149" w:rsidRPr="00F65DD1" w:rsidRDefault="00CF15A7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BB1149" w:rsidRPr="00F65DD1">
              <w:rPr>
                <w:color w:val="000000"/>
                <w:sz w:val="24"/>
                <w:szCs w:val="24"/>
              </w:rPr>
              <w:t xml:space="preserve">ормирование сети автомобильных дорог местного значения на территории </w:t>
            </w:r>
            <w:r w:rsidR="00E31695">
              <w:rPr>
                <w:color w:val="000000"/>
                <w:sz w:val="24"/>
                <w:szCs w:val="24"/>
              </w:rPr>
              <w:t>Лоховского</w:t>
            </w:r>
            <w:r w:rsidR="000A341D" w:rsidRPr="000A341D">
              <w:rPr>
                <w:color w:val="000000"/>
                <w:sz w:val="24"/>
                <w:szCs w:val="24"/>
              </w:rPr>
              <w:t xml:space="preserve"> </w:t>
            </w:r>
            <w:r w:rsidR="00BB1149" w:rsidRPr="00BF6AFB">
              <w:rPr>
                <w:sz w:val="24"/>
                <w:szCs w:val="24"/>
              </w:rPr>
              <w:t xml:space="preserve">муниципального </w:t>
            </w:r>
            <w:r w:rsidR="00BB1149" w:rsidRPr="00F65DD1">
              <w:rPr>
                <w:szCs w:val="26"/>
              </w:rPr>
              <w:t>образования</w:t>
            </w:r>
            <w:r w:rsidR="00BB1149" w:rsidRPr="00F65DD1">
              <w:rPr>
                <w:color w:val="000000"/>
                <w:sz w:val="24"/>
                <w:szCs w:val="24"/>
              </w:rPr>
              <w:t>, соответствующей потребностям населения и экономики поселения</w:t>
            </w:r>
          </w:p>
        </w:tc>
      </w:tr>
      <w:tr w:rsidR="00BB1149" w:rsidRPr="007A0B20" w:rsidTr="00BF6AFB">
        <w:trPr>
          <w:jc w:val="center"/>
        </w:trPr>
        <w:tc>
          <w:tcPr>
            <w:tcW w:w="5452" w:type="dxa"/>
          </w:tcPr>
          <w:p w:rsidR="00BB1149" w:rsidRPr="00F65DD1" w:rsidRDefault="00BB1149" w:rsidP="002D590B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Задачи</w:t>
            </w:r>
            <w:r w:rsidR="000A341D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муниципальной</w:t>
            </w:r>
            <w:r w:rsidR="000A341D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программы</w:t>
            </w:r>
          </w:p>
        </w:tc>
        <w:tc>
          <w:tcPr>
            <w:tcW w:w="4881" w:type="dxa"/>
          </w:tcPr>
          <w:p w:rsidR="00BB1149" w:rsidRPr="004F3BE8" w:rsidRDefault="00BB1149" w:rsidP="004F3BE8">
            <w:pPr>
              <w:jc w:val="both"/>
            </w:pPr>
            <w:r>
              <w:t xml:space="preserve">- </w:t>
            </w:r>
            <w:r w:rsidRPr="004F3BE8">
              <w:t xml:space="preserve">повышение транспортно-эксплуатационного состояния сети автомобильных дорог </w:t>
            </w:r>
            <w:r>
              <w:t xml:space="preserve">общего пользования </w:t>
            </w:r>
            <w:r w:rsidRPr="004F3BE8">
              <w:t xml:space="preserve">местного значения </w:t>
            </w:r>
            <w:r w:rsidR="00E31695">
              <w:t>Лоховского</w:t>
            </w:r>
            <w:r>
              <w:t xml:space="preserve"> муниципального образования</w:t>
            </w:r>
            <w:r w:rsidRPr="004F3BE8">
              <w:t>;</w:t>
            </w:r>
          </w:p>
          <w:p w:rsidR="00BB1149" w:rsidRPr="00F65DD1" w:rsidRDefault="00BB1149" w:rsidP="004F3BE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>- организация безопасного движения транспортных средств и пешеходов;</w:t>
            </w:r>
          </w:p>
          <w:p w:rsidR="00BB1149" w:rsidRPr="00F65DD1" w:rsidRDefault="00BB1149" w:rsidP="004F3BE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>- создание правовых, экономических и организационных основ в сфере дорожного хозяйства.</w:t>
            </w:r>
          </w:p>
        </w:tc>
      </w:tr>
      <w:tr w:rsidR="00BB1149" w:rsidRPr="007A0B20" w:rsidTr="00BF6AFB">
        <w:trPr>
          <w:jc w:val="center"/>
        </w:trPr>
        <w:tc>
          <w:tcPr>
            <w:tcW w:w="5452" w:type="dxa"/>
          </w:tcPr>
          <w:p w:rsidR="00BB1149" w:rsidRPr="00F65DD1" w:rsidRDefault="00BB1149" w:rsidP="002D590B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65DD1">
              <w:rPr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4881" w:type="dxa"/>
          </w:tcPr>
          <w:p w:rsidR="00BB1149" w:rsidRDefault="00BB1149" w:rsidP="00FE0625">
            <w:pPr>
              <w:jc w:val="both"/>
            </w:pPr>
            <w:r w:rsidRPr="0043738B">
              <w:t xml:space="preserve">Обеспечение сохранности автомобильных дорог общего пользования местного значения путем выполнения ремонтных и </w:t>
            </w:r>
            <w:r w:rsidRPr="0043738B">
              <w:lastRenderedPageBreak/>
              <w:t>эксплуатационных работ</w:t>
            </w:r>
            <w:r>
              <w:t>;</w:t>
            </w:r>
          </w:p>
          <w:p w:rsidR="00BB1149" w:rsidRDefault="00BB1149" w:rsidP="00FE0625">
            <w:pPr>
              <w:jc w:val="both"/>
            </w:pPr>
            <w:r w:rsidRPr="0043738B">
              <w:t>Обеспечение безопасности дорожного движения на автомобильных дорогах общего пользования местного значения</w:t>
            </w:r>
            <w:r>
              <w:t>;</w:t>
            </w:r>
          </w:p>
          <w:p w:rsidR="00BB1149" w:rsidRPr="007A0B20" w:rsidRDefault="00BB1149" w:rsidP="00FE0625">
            <w:pPr>
              <w:jc w:val="both"/>
            </w:pPr>
            <w:r w:rsidRPr="0043738B">
              <w:t>Осуществление иных мероприятий в отношении автомобильных дорог общего пользования</w:t>
            </w:r>
          </w:p>
        </w:tc>
      </w:tr>
      <w:tr w:rsidR="00BB1149" w:rsidRPr="007A0B20" w:rsidTr="00BF6AFB">
        <w:trPr>
          <w:trHeight w:val="273"/>
          <w:jc w:val="center"/>
        </w:trPr>
        <w:tc>
          <w:tcPr>
            <w:tcW w:w="5452" w:type="dxa"/>
          </w:tcPr>
          <w:p w:rsidR="00BB1149" w:rsidRPr="00F65DD1" w:rsidRDefault="00BB1149" w:rsidP="002D590B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lastRenderedPageBreak/>
              <w:t>Сроки реализации</w:t>
            </w:r>
            <w:r w:rsidR="000A341D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муниципальной</w:t>
            </w:r>
            <w:r w:rsidR="000A341D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программы</w:t>
            </w:r>
          </w:p>
        </w:tc>
        <w:tc>
          <w:tcPr>
            <w:tcW w:w="4881" w:type="dxa"/>
          </w:tcPr>
          <w:p w:rsidR="00BB1149" w:rsidRPr="00F65DD1" w:rsidRDefault="00AF624C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2022</w:t>
            </w:r>
            <w:r w:rsidR="00BB1149">
              <w:rPr>
                <w:rStyle w:val="110"/>
                <w:sz w:val="24"/>
                <w:szCs w:val="24"/>
              </w:rPr>
              <w:t xml:space="preserve"> – </w:t>
            </w:r>
            <w:r>
              <w:rPr>
                <w:rStyle w:val="110"/>
                <w:sz w:val="24"/>
                <w:szCs w:val="24"/>
              </w:rPr>
              <w:t>2024</w:t>
            </w:r>
            <w:r w:rsidR="00BB1149">
              <w:rPr>
                <w:rStyle w:val="110"/>
                <w:sz w:val="24"/>
                <w:szCs w:val="24"/>
              </w:rPr>
              <w:t xml:space="preserve"> годы</w:t>
            </w:r>
          </w:p>
        </w:tc>
      </w:tr>
      <w:tr w:rsidR="00BB1149" w:rsidRPr="00BF6AFB" w:rsidTr="00BF6AFB">
        <w:trPr>
          <w:jc w:val="center"/>
        </w:trPr>
        <w:tc>
          <w:tcPr>
            <w:tcW w:w="5452" w:type="dxa"/>
          </w:tcPr>
          <w:p w:rsidR="00BB1149" w:rsidRPr="00F65DD1" w:rsidRDefault="00BB1149" w:rsidP="005C5F4A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4881" w:type="dxa"/>
          </w:tcPr>
          <w:p w:rsidR="00BB1149" w:rsidRPr="00B21B7C" w:rsidRDefault="00BB1149" w:rsidP="002C4997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21B7C">
              <w:rPr>
                <w:rStyle w:val="110"/>
                <w:sz w:val="24"/>
                <w:szCs w:val="24"/>
              </w:rPr>
              <w:t>Общий объем</w:t>
            </w:r>
            <w:r w:rsidR="00AF624C" w:rsidRPr="00B21B7C">
              <w:rPr>
                <w:rStyle w:val="110"/>
                <w:sz w:val="24"/>
                <w:szCs w:val="24"/>
              </w:rPr>
              <w:t xml:space="preserve"> финансирования Программы 3960</w:t>
            </w:r>
            <w:r w:rsidR="002C4997" w:rsidRPr="00B21B7C">
              <w:rPr>
                <w:rStyle w:val="110"/>
                <w:sz w:val="24"/>
                <w:szCs w:val="24"/>
              </w:rPr>
              <w:t xml:space="preserve">,2 </w:t>
            </w:r>
            <w:r w:rsidRPr="00B21B7C">
              <w:rPr>
                <w:rStyle w:val="110"/>
                <w:sz w:val="24"/>
                <w:szCs w:val="24"/>
              </w:rPr>
              <w:t xml:space="preserve"> тыс. рублей, </w:t>
            </w:r>
            <w:r w:rsidR="005C5F4A" w:rsidRPr="00B21B7C">
              <w:rPr>
                <w:rStyle w:val="110"/>
                <w:sz w:val="24"/>
                <w:szCs w:val="24"/>
              </w:rPr>
              <w:br/>
            </w:r>
            <w:r w:rsidRPr="00B21B7C">
              <w:rPr>
                <w:rStyle w:val="110"/>
                <w:sz w:val="24"/>
                <w:szCs w:val="24"/>
              </w:rPr>
              <w:t>в том числе:</w:t>
            </w:r>
          </w:p>
          <w:p w:rsidR="00BB1149" w:rsidRPr="00B21B7C" w:rsidRDefault="00BB1149" w:rsidP="001D27D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B21B7C">
              <w:rPr>
                <w:rStyle w:val="110"/>
                <w:sz w:val="24"/>
                <w:szCs w:val="24"/>
              </w:rPr>
              <w:t>1) объем финансирования Программы по годам:</w:t>
            </w:r>
          </w:p>
          <w:p w:rsidR="00BB1149" w:rsidRPr="00B21B7C" w:rsidRDefault="00AF624C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B21B7C">
              <w:rPr>
                <w:rStyle w:val="110"/>
                <w:sz w:val="24"/>
                <w:szCs w:val="24"/>
              </w:rPr>
              <w:t>2022</w:t>
            </w:r>
            <w:r w:rsidR="00BB1149" w:rsidRPr="00B21B7C">
              <w:rPr>
                <w:rStyle w:val="110"/>
                <w:sz w:val="24"/>
                <w:szCs w:val="24"/>
              </w:rPr>
              <w:t xml:space="preserve"> год </w:t>
            </w:r>
            <w:r w:rsidR="00BB1149" w:rsidRPr="00B21B7C">
              <w:rPr>
                <w:sz w:val="24"/>
                <w:szCs w:val="24"/>
              </w:rPr>
              <w:t xml:space="preserve">– </w:t>
            </w:r>
            <w:r w:rsidRPr="00B21B7C">
              <w:rPr>
                <w:rStyle w:val="110"/>
                <w:sz w:val="24"/>
                <w:szCs w:val="24"/>
              </w:rPr>
              <w:t>1245</w:t>
            </w:r>
            <w:r w:rsidR="002C4997" w:rsidRPr="00B21B7C">
              <w:rPr>
                <w:rStyle w:val="110"/>
                <w:sz w:val="24"/>
                <w:szCs w:val="24"/>
              </w:rPr>
              <w:t>,2</w:t>
            </w:r>
            <w:r w:rsidR="00BB1149" w:rsidRPr="00B21B7C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:rsidR="00BB1149" w:rsidRPr="00B21B7C" w:rsidRDefault="00AF624C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B21B7C">
              <w:rPr>
                <w:rStyle w:val="110"/>
                <w:sz w:val="24"/>
                <w:szCs w:val="24"/>
              </w:rPr>
              <w:t>2023</w:t>
            </w:r>
            <w:r w:rsidR="00BB1149" w:rsidRPr="00B21B7C">
              <w:rPr>
                <w:rStyle w:val="110"/>
                <w:sz w:val="24"/>
                <w:szCs w:val="24"/>
              </w:rPr>
              <w:t xml:space="preserve"> год</w:t>
            </w:r>
            <w:r w:rsidR="00BB1149" w:rsidRPr="00B21B7C">
              <w:rPr>
                <w:sz w:val="24"/>
                <w:szCs w:val="24"/>
              </w:rPr>
              <w:t xml:space="preserve"> – </w:t>
            </w:r>
            <w:r w:rsidRPr="00B21B7C">
              <w:rPr>
                <w:rStyle w:val="110"/>
                <w:sz w:val="24"/>
                <w:szCs w:val="24"/>
              </w:rPr>
              <w:t>1305,3</w:t>
            </w:r>
            <w:r w:rsidR="00BB1149" w:rsidRPr="00B21B7C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:rsidR="00BB1149" w:rsidRPr="00B21B7C" w:rsidRDefault="00AF624C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21B7C">
              <w:rPr>
                <w:rStyle w:val="110"/>
                <w:sz w:val="24"/>
                <w:szCs w:val="24"/>
              </w:rPr>
              <w:t>2024</w:t>
            </w:r>
            <w:r w:rsidR="00BB1149" w:rsidRPr="00B21B7C">
              <w:rPr>
                <w:rStyle w:val="110"/>
                <w:sz w:val="24"/>
                <w:szCs w:val="24"/>
              </w:rPr>
              <w:t xml:space="preserve"> год</w:t>
            </w:r>
            <w:r w:rsidR="00BB1149" w:rsidRPr="00B21B7C">
              <w:rPr>
                <w:sz w:val="24"/>
                <w:szCs w:val="24"/>
              </w:rPr>
              <w:t xml:space="preserve"> – </w:t>
            </w:r>
            <w:r w:rsidR="00B10E47" w:rsidRPr="00B21B7C">
              <w:rPr>
                <w:rStyle w:val="110"/>
                <w:sz w:val="24"/>
                <w:szCs w:val="24"/>
              </w:rPr>
              <w:t>1 409,8</w:t>
            </w:r>
            <w:r w:rsidR="00BB1149" w:rsidRPr="00B21B7C">
              <w:rPr>
                <w:rStyle w:val="110"/>
                <w:sz w:val="24"/>
                <w:szCs w:val="24"/>
              </w:rPr>
              <w:t xml:space="preserve"> тыс. рублей.</w:t>
            </w:r>
          </w:p>
          <w:p w:rsidR="00BB1149" w:rsidRPr="00B21B7C" w:rsidRDefault="00BB1149" w:rsidP="001D27D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B21B7C">
              <w:rPr>
                <w:rStyle w:val="110"/>
                <w:sz w:val="24"/>
                <w:szCs w:val="24"/>
              </w:rPr>
              <w:t>2) объем финансирования по источникам:</w:t>
            </w:r>
          </w:p>
          <w:p w:rsidR="00BB1149" w:rsidRPr="00B21B7C" w:rsidRDefault="00BB11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21B7C">
              <w:rPr>
                <w:sz w:val="24"/>
                <w:szCs w:val="24"/>
              </w:rPr>
              <w:t xml:space="preserve">а) местный бюджет – </w:t>
            </w:r>
            <w:r w:rsidR="00B10E47" w:rsidRPr="00B21B7C">
              <w:rPr>
                <w:rStyle w:val="110"/>
                <w:sz w:val="24"/>
                <w:szCs w:val="24"/>
              </w:rPr>
              <w:t xml:space="preserve">3960,2  </w:t>
            </w:r>
            <w:r w:rsidRPr="00B21B7C">
              <w:rPr>
                <w:rStyle w:val="110"/>
                <w:sz w:val="24"/>
                <w:szCs w:val="24"/>
              </w:rPr>
              <w:t>тыс. рублей, в том числе</w:t>
            </w:r>
          </w:p>
          <w:p w:rsidR="00B10E47" w:rsidRPr="00B21B7C" w:rsidRDefault="00B10E47" w:rsidP="00B10E4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B21B7C">
              <w:rPr>
                <w:rStyle w:val="110"/>
                <w:sz w:val="24"/>
                <w:szCs w:val="24"/>
              </w:rPr>
              <w:t xml:space="preserve">2022 год </w:t>
            </w:r>
            <w:r w:rsidRPr="00B21B7C">
              <w:rPr>
                <w:sz w:val="24"/>
                <w:szCs w:val="24"/>
              </w:rPr>
              <w:t xml:space="preserve">– </w:t>
            </w:r>
            <w:r w:rsidRPr="00B21B7C">
              <w:rPr>
                <w:rStyle w:val="110"/>
                <w:sz w:val="24"/>
                <w:szCs w:val="24"/>
              </w:rPr>
              <w:t>1245,2 тыс. рублей;</w:t>
            </w:r>
          </w:p>
          <w:p w:rsidR="00B10E47" w:rsidRPr="00B21B7C" w:rsidRDefault="00B10E47" w:rsidP="00B10E4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B21B7C">
              <w:rPr>
                <w:rStyle w:val="110"/>
                <w:sz w:val="24"/>
                <w:szCs w:val="24"/>
              </w:rPr>
              <w:t>2023 год</w:t>
            </w:r>
            <w:r w:rsidRPr="00B21B7C">
              <w:rPr>
                <w:sz w:val="24"/>
                <w:szCs w:val="24"/>
              </w:rPr>
              <w:t xml:space="preserve"> – </w:t>
            </w:r>
            <w:r w:rsidRPr="00B21B7C">
              <w:rPr>
                <w:rStyle w:val="110"/>
                <w:sz w:val="24"/>
                <w:szCs w:val="24"/>
              </w:rPr>
              <w:t>1305,3 тыс. рублей;</w:t>
            </w:r>
          </w:p>
          <w:p w:rsidR="00B10E47" w:rsidRPr="00B21B7C" w:rsidRDefault="00B10E47" w:rsidP="00B10E4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21B7C">
              <w:rPr>
                <w:rStyle w:val="110"/>
                <w:sz w:val="24"/>
                <w:szCs w:val="24"/>
              </w:rPr>
              <w:t>2024 год</w:t>
            </w:r>
            <w:r w:rsidRPr="00B21B7C">
              <w:rPr>
                <w:sz w:val="24"/>
                <w:szCs w:val="24"/>
              </w:rPr>
              <w:t xml:space="preserve"> – </w:t>
            </w:r>
            <w:r w:rsidRPr="00B21B7C">
              <w:rPr>
                <w:rStyle w:val="110"/>
                <w:sz w:val="24"/>
                <w:szCs w:val="24"/>
              </w:rPr>
              <w:t>1 409,8 тыс. рублей.</w:t>
            </w:r>
          </w:p>
          <w:p w:rsidR="00BB1149" w:rsidRPr="00B21B7C" w:rsidRDefault="00B10E47" w:rsidP="00B10E4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21B7C">
              <w:rPr>
                <w:rStyle w:val="110"/>
                <w:sz w:val="24"/>
                <w:szCs w:val="24"/>
              </w:rPr>
              <w:t>2) объем финансирования по источникам</w:t>
            </w:r>
            <w:r w:rsidR="00BB1149" w:rsidRPr="00B21B7C">
              <w:rPr>
                <w:rStyle w:val="110"/>
                <w:sz w:val="24"/>
                <w:szCs w:val="24"/>
              </w:rPr>
              <w:t>.</w:t>
            </w:r>
          </w:p>
          <w:p w:rsidR="00BB1149" w:rsidRPr="00B21B7C" w:rsidRDefault="00BB11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B21B7C">
              <w:rPr>
                <w:sz w:val="24"/>
                <w:szCs w:val="24"/>
              </w:rPr>
              <w:t xml:space="preserve">б) областной бюджет – </w:t>
            </w:r>
            <w:r w:rsidRPr="00B21B7C">
              <w:rPr>
                <w:rStyle w:val="110"/>
                <w:sz w:val="24"/>
                <w:szCs w:val="24"/>
              </w:rPr>
              <w:t>0 тыс. рублей;</w:t>
            </w:r>
          </w:p>
          <w:p w:rsidR="00BB1149" w:rsidRPr="00AF624C" w:rsidRDefault="00BB1149" w:rsidP="002D590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B21B7C">
              <w:rPr>
                <w:sz w:val="24"/>
                <w:szCs w:val="24"/>
              </w:rPr>
              <w:t xml:space="preserve">в) </w:t>
            </w:r>
            <w:r w:rsidR="002D590B" w:rsidRPr="00B21B7C">
              <w:rPr>
                <w:sz w:val="24"/>
                <w:szCs w:val="24"/>
              </w:rPr>
              <w:t>в</w:t>
            </w:r>
            <w:r w:rsidRPr="00B21B7C">
              <w:rPr>
                <w:sz w:val="24"/>
                <w:szCs w:val="24"/>
              </w:rPr>
              <w:t xml:space="preserve">небюджетные источники – </w:t>
            </w:r>
            <w:r w:rsidRPr="00B21B7C">
              <w:rPr>
                <w:rStyle w:val="110"/>
                <w:sz w:val="24"/>
                <w:szCs w:val="24"/>
              </w:rPr>
              <w:t>0 тыс. рублей</w:t>
            </w:r>
            <w:r w:rsidR="00B21B7C">
              <w:rPr>
                <w:rStyle w:val="110"/>
                <w:sz w:val="24"/>
                <w:szCs w:val="24"/>
              </w:rPr>
              <w:t>.</w:t>
            </w:r>
          </w:p>
        </w:tc>
      </w:tr>
      <w:tr w:rsidR="00BB1149" w:rsidRPr="007A0B20" w:rsidTr="00BF6AFB">
        <w:trPr>
          <w:jc w:val="center"/>
        </w:trPr>
        <w:tc>
          <w:tcPr>
            <w:tcW w:w="5452" w:type="dxa"/>
          </w:tcPr>
          <w:p w:rsidR="00BB1149" w:rsidRPr="00F65DD1" w:rsidRDefault="00BB1149" w:rsidP="005C5F4A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4997">
              <w:rPr>
                <w:rStyle w:val="110"/>
                <w:sz w:val="24"/>
                <w:szCs w:val="24"/>
              </w:rPr>
              <w:t>Ожидаемые</w:t>
            </w:r>
            <w:r w:rsidR="000A341D" w:rsidRPr="000A341D">
              <w:rPr>
                <w:rStyle w:val="110"/>
                <w:sz w:val="24"/>
                <w:szCs w:val="24"/>
              </w:rPr>
              <w:t xml:space="preserve"> </w:t>
            </w:r>
            <w:r w:rsidRPr="002C4997">
              <w:rPr>
                <w:rStyle w:val="110"/>
                <w:sz w:val="24"/>
                <w:szCs w:val="24"/>
              </w:rPr>
              <w:t>результаты реализации</w:t>
            </w:r>
            <w:r w:rsidR="000A341D" w:rsidRPr="000A341D">
              <w:rPr>
                <w:rStyle w:val="110"/>
                <w:sz w:val="24"/>
                <w:szCs w:val="24"/>
              </w:rPr>
              <w:t xml:space="preserve"> </w:t>
            </w:r>
            <w:r w:rsidRPr="002C4997">
              <w:rPr>
                <w:rStyle w:val="110"/>
                <w:sz w:val="24"/>
                <w:szCs w:val="24"/>
              </w:rPr>
              <w:t>муниципальной</w:t>
            </w:r>
            <w:r w:rsidR="000A341D" w:rsidRPr="000A341D">
              <w:rPr>
                <w:rStyle w:val="110"/>
                <w:sz w:val="24"/>
                <w:szCs w:val="24"/>
              </w:rPr>
              <w:t xml:space="preserve"> </w:t>
            </w:r>
            <w:r w:rsidRPr="002C4997">
              <w:rPr>
                <w:rStyle w:val="110"/>
                <w:sz w:val="24"/>
                <w:szCs w:val="24"/>
              </w:rPr>
              <w:t>программы</w:t>
            </w:r>
          </w:p>
        </w:tc>
        <w:tc>
          <w:tcPr>
            <w:tcW w:w="4881" w:type="dxa"/>
          </w:tcPr>
          <w:p w:rsidR="00BB1149" w:rsidRDefault="00BB1149" w:rsidP="00464067">
            <w:pPr>
              <w:jc w:val="both"/>
            </w:pPr>
            <w:r>
              <w:t>К</w:t>
            </w:r>
            <w:r w:rsidRPr="00822A93">
              <w:t>оличеств</w:t>
            </w:r>
            <w:r>
              <w:t>о</w:t>
            </w:r>
            <w:r w:rsidRPr="00822A93">
              <w:t xml:space="preserve"> отремонтированных дорог</w:t>
            </w:r>
            <w:r w:rsidR="00BF6AFB">
              <w:t xml:space="preserve"> – </w:t>
            </w:r>
            <w:proofErr w:type="gramStart"/>
            <w:r>
              <w:t>км</w:t>
            </w:r>
            <w:proofErr w:type="gramEnd"/>
            <w:r>
              <w:t>.</w:t>
            </w:r>
          </w:p>
          <w:p w:rsidR="00BB1149" w:rsidRPr="007A0B20" w:rsidRDefault="002C4997" w:rsidP="00464067">
            <w:pPr>
              <w:jc w:val="both"/>
            </w:pPr>
            <w:r>
              <w:t xml:space="preserve">Количество освещенных улиц </w:t>
            </w:r>
            <w:r w:rsidR="00B21B7C">
              <w:t>– шт.</w:t>
            </w:r>
          </w:p>
        </w:tc>
      </w:tr>
    </w:tbl>
    <w:p w:rsidR="00BB1149" w:rsidRDefault="00BB1149" w:rsidP="00A400A1">
      <w:pPr>
        <w:pStyle w:val="1"/>
        <w:rPr>
          <w:color w:val="000000"/>
          <w:sz w:val="24"/>
        </w:rPr>
      </w:pPr>
    </w:p>
    <w:p w:rsidR="00BB1149" w:rsidRPr="00027575" w:rsidRDefault="00BB1149" w:rsidP="00027575">
      <w:pPr>
        <w:pStyle w:val="1"/>
        <w:rPr>
          <w:color w:val="000000"/>
          <w:szCs w:val="28"/>
        </w:rPr>
      </w:pPr>
      <w:r w:rsidRPr="00027575">
        <w:rPr>
          <w:color w:val="000000"/>
          <w:szCs w:val="28"/>
        </w:rPr>
        <w:t>Раздел 2. Характеристика текущего состояния сферы реализации муниципальной программы</w:t>
      </w: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поселения, и в то же время дорожное хозяйство как один из элементов инфраструктуры экономики оказывает влияние на ее развитие.</w:t>
      </w: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 xml:space="preserve">Автомобильный транспорт как один из самых распространенных, мобильных видов транспорта требует наличия развитой сети автомобильных дорог. Без надлежащего уровня транспортно-эксплуатационного состояния всей сети автомобильных дорог, проходящих по территории </w:t>
      </w:r>
      <w:r w:rsidR="00E31695">
        <w:rPr>
          <w:sz w:val="28"/>
          <w:szCs w:val="28"/>
        </w:rPr>
        <w:t>Лоховского</w:t>
      </w:r>
      <w:r w:rsidRPr="00027575">
        <w:rPr>
          <w:sz w:val="28"/>
          <w:szCs w:val="28"/>
        </w:rPr>
        <w:t xml:space="preserve"> муниципального образования, невозможно решение задач достижения устойчивого экономического роста. </w:t>
      </w:r>
    </w:p>
    <w:p w:rsidR="00EF7704" w:rsidRPr="00EF7704" w:rsidRDefault="00EF7704" w:rsidP="00EF7704">
      <w:pPr>
        <w:pStyle w:val="aff4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EF7704">
        <w:rPr>
          <w:rFonts w:ascii="Times New Roman" w:hAnsi="Times New Roman"/>
          <w:sz w:val="28"/>
          <w:szCs w:val="28"/>
        </w:rPr>
        <w:t>Лоховское</w:t>
      </w:r>
      <w:proofErr w:type="spellEnd"/>
      <w:r w:rsidRPr="00EF7704">
        <w:rPr>
          <w:rFonts w:ascii="Times New Roman" w:hAnsi="Times New Roman"/>
          <w:sz w:val="28"/>
          <w:szCs w:val="28"/>
        </w:rPr>
        <w:t xml:space="preserve"> муниципальное образование входит в состав Черемховского муниципального района.</w:t>
      </w:r>
      <w:r w:rsidR="000A341D" w:rsidRPr="000A341D">
        <w:rPr>
          <w:rFonts w:ascii="Times New Roman" w:hAnsi="Times New Roman"/>
          <w:sz w:val="28"/>
          <w:szCs w:val="28"/>
        </w:rPr>
        <w:t xml:space="preserve"> </w:t>
      </w:r>
      <w:r w:rsidRPr="00EF7704">
        <w:rPr>
          <w:rFonts w:ascii="Times New Roman" w:hAnsi="Times New Roman"/>
          <w:sz w:val="28"/>
          <w:szCs w:val="28"/>
        </w:rPr>
        <w:t xml:space="preserve">Административный центр поселения – село </w:t>
      </w:r>
      <w:proofErr w:type="spellStart"/>
      <w:r w:rsidRPr="00EF7704">
        <w:rPr>
          <w:rFonts w:ascii="Times New Roman" w:hAnsi="Times New Roman"/>
          <w:sz w:val="28"/>
          <w:szCs w:val="28"/>
        </w:rPr>
        <w:t>Лохово</w:t>
      </w:r>
      <w:proofErr w:type="spellEnd"/>
      <w:r w:rsidRPr="00EF7704">
        <w:rPr>
          <w:rFonts w:ascii="Times New Roman" w:hAnsi="Times New Roman"/>
          <w:sz w:val="28"/>
          <w:szCs w:val="28"/>
        </w:rPr>
        <w:t>.</w:t>
      </w:r>
      <w:r w:rsidR="000A341D" w:rsidRPr="003D0F69">
        <w:rPr>
          <w:rFonts w:ascii="Times New Roman" w:hAnsi="Times New Roman"/>
          <w:sz w:val="28"/>
          <w:szCs w:val="28"/>
        </w:rPr>
        <w:t xml:space="preserve"> </w:t>
      </w:r>
      <w:r w:rsidRPr="00EF7704">
        <w:rPr>
          <w:rFonts w:ascii="Times New Roman" w:hAnsi="Times New Roman"/>
          <w:sz w:val="28"/>
          <w:szCs w:val="28"/>
        </w:rPr>
        <w:t xml:space="preserve">Общая площадь – 12 376 га. Численность населения составляет </w:t>
      </w:r>
      <w:r w:rsidR="00B21B7C">
        <w:rPr>
          <w:rFonts w:ascii="Times New Roman" w:hAnsi="Times New Roman"/>
          <w:sz w:val="28"/>
          <w:szCs w:val="28"/>
        </w:rPr>
        <w:t>1982</w:t>
      </w:r>
      <w:r w:rsidRPr="00EF7704">
        <w:rPr>
          <w:rFonts w:ascii="Times New Roman" w:hAnsi="Times New Roman"/>
          <w:sz w:val="28"/>
          <w:szCs w:val="28"/>
        </w:rPr>
        <w:t xml:space="preserve"> человек. </w:t>
      </w:r>
      <w:r w:rsidRPr="00EF7704">
        <w:rPr>
          <w:rFonts w:ascii="Times New Roman" w:eastAsia="Calibri" w:hAnsi="Times New Roman"/>
          <w:sz w:val="28"/>
          <w:szCs w:val="28"/>
          <w:lang w:eastAsia="en-US"/>
        </w:rPr>
        <w:t xml:space="preserve">На севере граничит с </w:t>
      </w:r>
      <w:proofErr w:type="spellStart"/>
      <w:r w:rsidRPr="00EF7704">
        <w:rPr>
          <w:rFonts w:ascii="Times New Roman" w:eastAsia="Calibri" w:hAnsi="Times New Roman"/>
          <w:sz w:val="28"/>
          <w:szCs w:val="28"/>
          <w:lang w:eastAsia="en-US"/>
        </w:rPr>
        <w:t>Новогромовским</w:t>
      </w:r>
      <w:proofErr w:type="spellEnd"/>
      <w:r w:rsidRPr="00EF7704">
        <w:rPr>
          <w:rFonts w:ascii="Times New Roman" w:eastAsia="Calibri" w:hAnsi="Times New Roman"/>
          <w:sz w:val="28"/>
          <w:szCs w:val="28"/>
          <w:lang w:eastAsia="en-US"/>
        </w:rPr>
        <w:t xml:space="preserve"> МО, на востоке – с городом Черемхово, на юго-востоке с </w:t>
      </w:r>
      <w:proofErr w:type="spellStart"/>
      <w:r w:rsidRPr="00EF7704">
        <w:rPr>
          <w:rFonts w:ascii="Times New Roman" w:eastAsia="Calibri" w:hAnsi="Times New Roman"/>
          <w:sz w:val="28"/>
          <w:szCs w:val="28"/>
          <w:lang w:eastAsia="en-US"/>
        </w:rPr>
        <w:t>Булайским</w:t>
      </w:r>
      <w:proofErr w:type="spellEnd"/>
      <w:r w:rsidRPr="00EF7704">
        <w:rPr>
          <w:rFonts w:ascii="Times New Roman" w:eastAsia="Calibri" w:hAnsi="Times New Roman"/>
          <w:sz w:val="28"/>
          <w:szCs w:val="28"/>
          <w:lang w:eastAsia="en-US"/>
        </w:rPr>
        <w:t xml:space="preserve"> МО, на юге – с </w:t>
      </w:r>
      <w:proofErr w:type="spellStart"/>
      <w:r w:rsidRPr="00EF7704">
        <w:rPr>
          <w:rFonts w:ascii="Times New Roman" w:eastAsia="Calibri" w:hAnsi="Times New Roman"/>
          <w:sz w:val="28"/>
          <w:szCs w:val="28"/>
          <w:lang w:eastAsia="en-US"/>
        </w:rPr>
        <w:t>Парфеновским</w:t>
      </w:r>
      <w:proofErr w:type="spellEnd"/>
      <w:r w:rsidRPr="00EF7704">
        <w:rPr>
          <w:rFonts w:ascii="Times New Roman" w:eastAsia="Calibri" w:hAnsi="Times New Roman"/>
          <w:sz w:val="28"/>
          <w:szCs w:val="28"/>
          <w:lang w:eastAsia="en-US"/>
        </w:rPr>
        <w:t xml:space="preserve"> МО, на западе – с </w:t>
      </w:r>
      <w:proofErr w:type="spellStart"/>
      <w:r w:rsidRPr="00EF7704">
        <w:rPr>
          <w:rFonts w:ascii="Times New Roman" w:eastAsia="Calibri" w:hAnsi="Times New Roman"/>
          <w:sz w:val="28"/>
          <w:szCs w:val="28"/>
          <w:lang w:eastAsia="en-US"/>
        </w:rPr>
        <w:t>Аларским</w:t>
      </w:r>
      <w:proofErr w:type="spellEnd"/>
      <w:r w:rsidRPr="00EF7704">
        <w:rPr>
          <w:rFonts w:ascii="Times New Roman" w:eastAsia="Calibri" w:hAnsi="Times New Roman"/>
          <w:sz w:val="28"/>
          <w:szCs w:val="28"/>
          <w:lang w:eastAsia="en-US"/>
        </w:rPr>
        <w:t xml:space="preserve"> районом.</w:t>
      </w:r>
    </w:p>
    <w:p w:rsidR="00EF7704" w:rsidRPr="00EF7704" w:rsidRDefault="00EF7704" w:rsidP="00EF77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7704">
        <w:rPr>
          <w:sz w:val="28"/>
          <w:szCs w:val="28"/>
        </w:rPr>
        <w:t xml:space="preserve">В состав поселения входят следующие населенные пункты: с. </w:t>
      </w:r>
      <w:proofErr w:type="spellStart"/>
      <w:r w:rsidRPr="00EF7704">
        <w:rPr>
          <w:sz w:val="28"/>
          <w:szCs w:val="28"/>
        </w:rPr>
        <w:t>Лохово</w:t>
      </w:r>
      <w:proofErr w:type="spellEnd"/>
      <w:r w:rsidRPr="00EF7704">
        <w:rPr>
          <w:sz w:val="28"/>
          <w:szCs w:val="28"/>
        </w:rPr>
        <w:t xml:space="preserve">, д. </w:t>
      </w:r>
      <w:proofErr w:type="spellStart"/>
      <w:r w:rsidRPr="00EF7704">
        <w:rPr>
          <w:sz w:val="28"/>
          <w:szCs w:val="28"/>
        </w:rPr>
        <w:t>Жмурова</w:t>
      </w:r>
      <w:proofErr w:type="spellEnd"/>
      <w:r w:rsidRPr="00EF7704">
        <w:rPr>
          <w:sz w:val="28"/>
          <w:szCs w:val="28"/>
        </w:rPr>
        <w:t xml:space="preserve">, д. </w:t>
      </w:r>
      <w:proofErr w:type="spellStart"/>
      <w:r w:rsidRPr="00EF7704">
        <w:rPr>
          <w:sz w:val="28"/>
          <w:szCs w:val="28"/>
        </w:rPr>
        <w:t>Табук</w:t>
      </w:r>
      <w:proofErr w:type="spellEnd"/>
      <w:r w:rsidRPr="00EF7704">
        <w:rPr>
          <w:sz w:val="28"/>
          <w:szCs w:val="28"/>
        </w:rPr>
        <w:t xml:space="preserve">, д. </w:t>
      </w:r>
      <w:proofErr w:type="spellStart"/>
      <w:r w:rsidRPr="00EF7704">
        <w:rPr>
          <w:sz w:val="28"/>
          <w:szCs w:val="28"/>
        </w:rPr>
        <w:t>Нены</w:t>
      </w:r>
      <w:proofErr w:type="spellEnd"/>
      <w:r w:rsidRPr="00EF7704">
        <w:rPr>
          <w:sz w:val="28"/>
          <w:szCs w:val="28"/>
        </w:rPr>
        <w:t>.</w:t>
      </w:r>
    </w:p>
    <w:p w:rsidR="00EF7704" w:rsidRPr="00EF7704" w:rsidRDefault="00EF7704" w:rsidP="00EF7704">
      <w:pPr>
        <w:ind w:firstLine="720"/>
        <w:jc w:val="both"/>
        <w:rPr>
          <w:sz w:val="28"/>
          <w:szCs w:val="28"/>
        </w:rPr>
      </w:pPr>
      <w:r w:rsidRPr="00EF7704">
        <w:rPr>
          <w:sz w:val="28"/>
          <w:szCs w:val="28"/>
        </w:rPr>
        <w:lastRenderedPageBreak/>
        <w:t xml:space="preserve">Расстояние </w:t>
      </w:r>
      <w:proofErr w:type="gramStart"/>
      <w:r w:rsidRPr="00EF7704">
        <w:rPr>
          <w:sz w:val="28"/>
          <w:szCs w:val="28"/>
        </w:rPr>
        <w:t>от</w:t>
      </w:r>
      <w:proofErr w:type="gramEnd"/>
      <w:r w:rsidRPr="00EF7704">
        <w:rPr>
          <w:sz w:val="28"/>
          <w:szCs w:val="28"/>
        </w:rPr>
        <w:t xml:space="preserve"> с. </w:t>
      </w:r>
      <w:proofErr w:type="spellStart"/>
      <w:r w:rsidRPr="00EF7704">
        <w:rPr>
          <w:sz w:val="28"/>
          <w:szCs w:val="28"/>
        </w:rPr>
        <w:t>Лохово</w:t>
      </w:r>
      <w:proofErr w:type="spellEnd"/>
      <w:r w:rsidRPr="00EF7704">
        <w:rPr>
          <w:sz w:val="28"/>
          <w:szCs w:val="28"/>
        </w:rPr>
        <w:t xml:space="preserve"> </w:t>
      </w:r>
      <w:proofErr w:type="gramStart"/>
      <w:r w:rsidRPr="00EF7704">
        <w:rPr>
          <w:sz w:val="28"/>
          <w:szCs w:val="28"/>
        </w:rPr>
        <w:t>до</w:t>
      </w:r>
      <w:proofErr w:type="gramEnd"/>
      <w:r w:rsidRPr="00EF7704">
        <w:rPr>
          <w:sz w:val="28"/>
          <w:szCs w:val="28"/>
        </w:rPr>
        <w:t xml:space="preserve"> районного центра г. Черемхово составляет 25 км. Территорию поселения пересекает федеральная трасса М-53; </w:t>
      </w:r>
      <w:proofErr w:type="gramStart"/>
      <w:r w:rsidRPr="00EF7704">
        <w:rPr>
          <w:sz w:val="28"/>
          <w:szCs w:val="28"/>
        </w:rPr>
        <w:t>от</w:t>
      </w:r>
      <w:proofErr w:type="gramEnd"/>
      <w:r w:rsidRPr="00EF7704">
        <w:rPr>
          <w:sz w:val="28"/>
          <w:szCs w:val="28"/>
        </w:rPr>
        <w:t xml:space="preserve"> с. </w:t>
      </w:r>
      <w:proofErr w:type="spellStart"/>
      <w:r w:rsidRPr="00EF7704">
        <w:rPr>
          <w:sz w:val="28"/>
          <w:szCs w:val="28"/>
        </w:rPr>
        <w:t>Лохово</w:t>
      </w:r>
      <w:proofErr w:type="spellEnd"/>
      <w:r w:rsidRPr="00EF7704">
        <w:rPr>
          <w:sz w:val="28"/>
          <w:szCs w:val="28"/>
        </w:rPr>
        <w:t xml:space="preserve"> </w:t>
      </w:r>
      <w:proofErr w:type="gramStart"/>
      <w:r w:rsidRPr="00EF7704">
        <w:rPr>
          <w:sz w:val="28"/>
          <w:szCs w:val="28"/>
        </w:rPr>
        <w:t>до</w:t>
      </w:r>
      <w:proofErr w:type="gramEnd"/>
      <w:r w:rsidRPr="00EF7704">
        <w:rPr>
          <w:sz w:val="28"/>
          <w:szCs w:val="28"/>
        </w:rPr>
        <w:t xml:space="preserve"> областного центра г. Иркутска расстояние </w:t>
      </w:r>
      <w:r w:rsidR="00B21B7C">
        <w:rPr>
          <w:sz w:val="28"/>
          <w:szCs w:val="28"/>
        </w:rPr>
        <w:t>–</w:t>
      </w:r>
      <w:r w:rsidRPr="00EF7704">
        <w:rPr>
          <w:sz w:val="28"/>
          <w:szCs w:val="28"/>
        </w:rPr>
        <w:t xml:space="preserve"> 160</w:t>
      </w:r>
      <w:r w:rsidR="00B21B7C">
        <w:rPr>
          <w:sz w:val="28"/>
          <w:szCs w:val="28"/>
        </w:rPr>
        <w:t xml:space="preserve"> </w:t>
      </w:r>
      <w:r w:rsidRPr="00EF7704">
        <w:rPr>
          <w:sz w:val="28"/>
          <w:szCs w:val="28"/>
        </w:rPr>
        <w:t>км. В настоящее время внешние связи Лоховского МО поддерживаются транспортной сетью автомобильных дорог общего пользования местного значения. В северо-восточной части Лоховского МО проходит автодорога федерального значения М-53 «Байкал». Выход на неё осуществляется по автодороги местного значения « Черемхово-Голуметь-</w:t>
      </w:r>
      <w:proofErr w:type="spellStart"/>
      <w:r w:rsidRPr="00EF7704">
        <w:rPr>
          <w:sz w:val="28"/>
          <w:szCs w:val="28"/>
        </w:rPr>
        <w:t>Онот</w:t>
      </w:r>
      <w:proofErr w:type="spellEnd"/>
      <w:r w:rsidRPr="00EF7704">
        <w:rPr>
          <w:sz w:val="28"/>
          <w:szCs w:val="28"/>
        </w:rPr>
        <w:t>». Данная автодорога обеспечивает населенные пункты связью с сетью автомобильных дорог общего пользования.</w:t>
      </w:r>
    </w:p>
    <w:p w:rsidR="00EF7704" w:rsidRPr="00EF7704" w:rsidRDefault="00EF7704" w:rsidP="00EF77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7704">
        <w:rPr>
          <w:sz w:val="28"/>
          <w:szCs w:val="28"/>
        </w:rPr>
        <w:t xml:space="preserve">На территории муниципального образования находится одна общеобразовательная школа в с. </w:t>
      </w:r>
      <w:proofErr w:type="spellStart"/>
      <w:r w:rsidRPr="00EF7704">
        <w:rPr>
          <w:sz w:val="28"/>
          <w:szCs w:val="28"/>
        </w:rPr>
        <w:t>Лохово</w:t>
      </w:r>
      <w:proofErr w:type="spellEnd"/>
      <w:r w:rsidRPr="00EF7704">
        <w:rPr>
          <w:sz w:val="28"/>
          <w:szCs w:val="28"/>
        </w:rPr>
        <w:t>, три детских сада, муниципальное казенное учреждение культуры «КДЦ Лоховского сельского поселения», одно почтовое отделение, сельхозпредприятие, фермерские хозяйства.</w:t>
      </w:r>
    </w:p>
    <w:p w:rsidR="009743EB" w:rsidRDefault="00BB1149" w:rsidP="00027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Протяженность дорог общего пользования местного зна</w:t>
      </w:r>
      <w:r w:rsidR="009743EB">
        <w:rPr>
          <w:sz w:val="28"/>
          <w:szCs w:val="28"/>
        </w:rPr>
        <w:t>чения по улицам составляет 16,9</w:t>
      </w:r>
      <w:r w:rsidRPr="00027575">
        <w:rPr>
          <w:sz w:val="28"/>
          <w:szCs w:val="28"/>
        </w:rPr>
        <w:t xml:space="preserve"> км</w:t>
      </w:r>
      <w:r w:rsidR="009743EB">
        <w:rPr>
          <w:sz w:val="28"/>
          <w:szCs w:val="28"/>
        </w:rPr>
        <w:t xml:space="preserve">. </w:t>
      </w:r>
    </w:p>
    <w:p w:rsidR="00BB1149" w:rsidRPr="00027575" w:rsidRDefault="00BB1149" w:rsidP="00027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Сооружений речного, воздушного и железнодорожного сообщения на территории</w:t>
      </w:r>
      <w:r w:rsidR="000A341D" w:rsidRPr="000A341D">
        <w:rPr>
          <w:sz w:val="28"/>
          <w:szCs w:val="28"/>
        </w:rPr>
        <w:t xml:space="preserve"> </w:t>
      </w:r>
      <w:r w:rsidR="00E31695">
        <w:rPr>
          <w:sz w:val="28"/>
          <w:szCs w:val="28"/>
        </w:rPr>
        <w:t>Лоховского</w:t>
      </w:r>
      <w:r w:rsidRPr="00027575">
        <w:rPr>
          <w:sz w:val="28"/>
          <w:szCs w:val="28"/>
        </w:rPr>
        <w:t xml:space="preserve"> муниципального образования нет.</w:t>
      </w:r>
    </w:p>
    <w:p w:rsidR="00BB1149" w:rsidRPr="00027575" w:rsidRDefault="00BB1149" w:rsidP="00027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 xml:space="preserve">Промышленных и производственных объектов на территории поселения нет. </w:t>
      </w:r>
    </w:p>
    <w:p w:rsidR="00BB1149" w:rsidRPr="00DD5502" w:rsidRDefault="00DD5502" w:rsidP="00027575">
      <w:pPr>
        <w:ind w:firstLine="709"/>
        <w:jc w:val="both"/>
        <w:rPr>
          <w:sz w:val="28"/>
          <w:szCs w:val="28"/>
        </w:rPr>
      </w:pPr>
      <w:r w:rsidRPr="00DD5502">
        <w:rPr>
          <w:sz w:val="28"/>
          <w:szCs w:val="28"/>
        </w:rPr>
        <w:t>В 2016</w:t>
      </w:r>
      <w:r>
        <w:rPr>
          <w:sz w:val="28"/>
          <w:szCs w:val="28"/>
        </w:rPr>
        <w:t xml:space="preserve"> году</w:t>
      </w:r>
      <w:r w:rsidR="00BB1149" w:rsidRPr="00DD5502">
        <w:rPr>
          <w:sz w:val="28"/>
          <w:szCs w:val="28"/>
        </w:rPr>
        <w:t xml:space="preserve"> автомобильные дороги местного значения и земельные участки под ними были оформлены в муниципальную собственность, оценка технического состояния </w:t>
      </w:r>
      <w:r w:rsidRPr="00DD5502">
        <w:rPr>
          <w:sz w:val="28"/>
          <w:szCs w:val="28"/>
        </w:rPr>
        <w:t xml:space="preserve">автомобильных дорог поселения </w:t>
      </w:r>
      <w:r w:rsidR="00BB1149" w:rsidRPr="00DD5502">
        <w:rPr>
          <w:sz w:val="28"/>
          <w:szCs w:val="28"/>
        </w:rPr>
        <w:t xml:space="preserve"> проведена.</w:t>
      </w:r>
    </w:p>
    <w:p w:rsidR="00BB1149" w:rsidRPr="00DD5502" w:rsidRDefault="00BB1149" w:rsidP="00027575">
      <w:pPr>
        <w:ind w:firstLine="709"/>
        <w:jc w:val="both"/>
        <w:rPr>
          <w:sz w:val="28"/>
          <w:szCs w:val="28"/>
        </w:rPr>
      </w:pPr>
      <w:r w:rsidRPr="00DD5502">
        <w:rPr>
          <w:sz w:val="28"/>
          <w:szCs w:val="28"/>
        </w:rPr>
        <w:t>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BB1149" w:rsidRPr="00DD5502" w:rsidRDefault="00BB1149" w:rsidP="00027575">
      <w:pPr>
        <w:ind w:firstLine="709"/>
        <w:jc w:val="both"/>
        <w:rPr>
          <w:sz w:val="28"/>
          <w:szCs w:val="28"/>
        </w:rPr>
      </w:pPr>
      <w:r w:rsidRPr="00DD5502">
        <w:rPr>
          <w:sz w:val="28"/>
          <w:szCs w:val="28"/>
        </w:rPr>
        <w:t>Следует отметить проблему несоответствия дорожно-транспортной инфраструктуры потребностям общества в безопасном дорожном движении. Предупреждающие дорожные знаки установлены не во всех населенных пунктах. Во избежание детского травматизма необходим качественный ремонт подъездных дорог к детским учреждениям.</w:t>
      </w:r>
    </w:p>
    <w:p w:rsidR="00BB1149" w:rsidRPr="00DD5502" w:rsidRDefault="00BB1149" w:rsidP="00027575">
      <w:pPr>
        <w:ind w:firstLine="709"/>
        <w:jc w:val="both"/>
        <w:rPr>
          <w:sz w:val="28"/>
          <w:szCs w:val="28"/>
        </w:rPr>
      </w:pPr>
      <w:r w:rsidRPr="00DD5502">
        <w:rPr>
          <w:sz w:val="28"/>
          <w:szCs w:val="28"/>
        </w:rPr>
        <w:t xml:space="preserve">Таким образом, решение организационно-методических, экономических и правовых проблем в сфере дорожного хозяйства </w:t>
      </w:r>
      <w:r w:rsidR="00E31695" w:rsidRPr="00DD5502">
        <w:rPr>
          <w:sz w:val="28"/>
          <w:szCs w:val="28"/>
        </w:rPr>
        <w:t>Лоховского</w:t>
      </w:r>
      <w:r w:rsidRPr="00DD5502">
        <w:rPr>
          <w:sz w:val="28"/>
          <w:szCs w:val="28"/>
        </w:rPr>
        <w:t xml:space="preserve"> муниципального образования требует использования программно-целевого метода.</w:t>
      </w:r>
    </w:p>
    <w:p w:rsidR="00BB1149" w:rsidRPr="00DD5502" w:rsidRDefault="00BB1149" w:rsidP="00027575">
      <w:pPr>
        <w:ind w:firstLine="709"/>
        <w:jc w:val="both"/>
        <w:rPr>
          <w:sz w:val="28"/>
          <w:szCs w:val="28"/>
        </w:rPr>
      </w:pPr>
    </w:p>
    <w:p w:rsidR="00BB1149" w:rsidRDefault="00BB1149" w:rsidP="00027575">
      <w:pPr>
        <w:pStyle w:val="1"/>
        <w:ind w:firstLine="709"/>
        <w:rPr>
          <w:color w:val="000000"/>
          <w:szCs w:val="28"/>
        </w:rPr>
      </w:pPr>
      <w:r w:rsidRPr="00027575">
        <w:rPr>
          <w:color w:val="000000"/>
          <w:szCs w:val="28"/>
        </w:rPr>
        <w:t>Раздел 3. Цели и задачи муниципальной программы</w:t>
      </w:r>
    </w:p>
    <w:p w:rsidR="00BB1149" w:rsidRPr="00027575" w:rsidRDefault="00BB1149" w:rsidP="00027575"/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Цель программы:</w:t>
      </w:r>
    </w:p>
    <w:p w:rsidR="00BB1149" w:rsidRPr="00027575" w:rsidRDefault="00BB1149" w:rsidP="00027575">
      <w:pPr>
        <w:ind w:firstLine="709"/>
        <w:jc w:val="both"/>
        <w:rPr>
          <w:color w:val="000000"/>
          <w:sz w:val="28"/>
          <w:szCs w:val="28"/>
        </w:rPr>
      </w:pPr>
      <w:r w:rsidRPr="00027575">
        <w:rPr>
          <w:color w:val="000000"/>
          <w:sz w:val="28"/>
          <w:szCs w:val="28"/>
        </w:rPr>
        <w:t xml:space="preserve">формирование сети автомобильных дорог местного значения на территории </w:t>
      </w:r>
      <w:r w:rsidR="00E31695">
        <w:rPr>
          <w:color w:val="000000"/>
          <w:sz w:val="28"/>
          <w:szCs w:val="28"/>
        </w:rPr>
        <w:t>Лоховского</w:t>
      </w:r>
      <w:r w:rsidR="000A341D" w:rsidRPr="000A341D">
        <w:rPr>
          <w:color w:val="000000"/>
          <w:sz w:val="28"/>
          <w:szCs w:val="28"/>
        </w:rPr>
        <w:t xml:space="preserve"> </w:t>
      </w:r>
      <w:r w:rsidRPr="00027575">
        <w:rPr>
          <w:sz w:val="28"/>
          <w:szCs w:val="28"/>
        </w:rPr>
        <w:t>муниципального образования</w:t>
      </w:r>
      <w:r w:rsidRPr="00027575">
        <w:rPr>
          <w:color w:val="000000"/>
          <w:sz w:val="28"/>
          <w:szCs w:val="28"/>
        </w:rPr>
        <w:t>, соответствующей потребностям населения и экономики поселения.</w:t>
      </w: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 xml:space="preserve">повышение транспортно-эксплуатационного состояния сети автомобильных дорог </w:t>
      </w:r>
      <w:r>
        <w:rPr>
          <w:sz w:val="28"/>
          <w:szCs w:val="28"/>
        </w:rPr>
        <w:t xml:space="preserve">общего пользования </w:t>
      </w:r>
      <w:r w:rsidRPr="00027575">
        <w:rPr>
          <w:sz w:val="28"/>
          <w:szCs w:val="28"/>
        </w:rPr>
        <w:t xml:space="preserve">местного значения </w:t>
      </w:r>
      <w:r w:rsidR="00E31695">
        <w:rPr>
          <w:sz w:val="28"/>
          <w:szCs w:val="28"/>
        </w:rPr>
        <w:t>Лоховского</w:t>
      </w:r>
      <w:r>
        <w:rPr>
          <w:sz w:val="28"/>
          <w:szCs w:val="28"/>
        </w:rPr>
        <w:t xml:space="preserve"> муниципального образования</w:t>
      </w:r>
      <w:r w:rsidRPr="00027575">
        <w:rPr>
          <w:sz w:val="28"/>
          <w:szCs w:val="28"/>
        </w:rPr>
        <w:t>;</w:t>
      </w: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организация безопасного движения транспортных средств и пешеходов;</w:t>
      </w:r>
    </w:p>
    <w:p w:rsidR="005C5F4A" w:rsidRPr="00EF7704" w:rsidRDefault="00BB1149" w:rsidP="00EF7704">
      <w:pPr>
        <w:ind w:firstLine="709"/>
        <w:jc w:val="both"/>
        <w:rPr>
          <w:color w:val="000000"/>
          <w:sz w:val="28"/>
          <w:szCs w:val="28"/>
        </w:rPr>
      </w:pPr>
      <w:r w:rsidRPr="00027575">
        <w:rPr>
          <w:sz w:val="28"/>
          <w:szCs w:val="28"/>
        </w:rPr>
        <w:t>создание правовых, экономических и организационных основ в сфере дорожного хозяйства</w:t>
      </w:r>
    </w:p>
    <w:p w:rsidR="005C5F4A" w:rsidRPr="00027575" w:rsidRDefault="005C5F4A" w:rsidP="00027575">
      <w:pPr>
        <w:ind w:firstLine="709"/>
        <w:jc w:val="center"/>
        <w:rPr>
          <w:b/>
          <w:sz w:val="28"/>
          <w:szCs w:val="28"/>
        </w:rPr>
      </w:pPr>
    </w:p>
    <w:p w:rsidR="00BB1149" w:rsidRPr="00027575" w:rsidRDefault="00BB1149" w:rsidP="00027575">
      <w:pPr>
        <w:ind w:firstLine="709"/>
        <w:jc w:val="center"/>
        <w:rPr>
          <w:b/>
          <w:color w:val="000000"/>
          <w:sz w:val="28"/>
          <w:szCs w:val="28"/>
        </w:rPr>
      </w:pPr>
      <w:r w:rsidRPr="00027575">
        <w:rPr>
          <w:b/>
          <w:sz w:val="28"/>
          <w:szCs w:val="28"/>
        </w:rPr>
        <w:t>Раздел 4. Объем и источники финансирования муниципальной программы</w:t>
      </w: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 xml:space="preserve">Реализация программы предусматривается за счет средств бюджета </w:t>
      </w:r>
      <w:r w:rsidR="00E31695">
        <w:rPr>
          <w:sz w:val="28"/>
          <w:szCs w:val="28"/>
        </w:rPr>
        <w:t>Лоховского</w:t>
      </w:r>
      <w:r w:rsidRPr="00027575">
        <w:rPr>
          <w:sz w:val="28"/>
          <w:szCs w:val="28"/>
        </w:rPr>
        <w:t xml:space="preserve"> муниципального образования, средств областного и федерального бюджета, внебюджетных источников (Приложение 1</w:t>
      </w:r>
      <w:r>
        <w:rPr>
          <w:sz w:val="28"/>
          <w:szCs w:val="28"/>
        </w:rPr>
        <w:t xml:space="preserve"> к муниципальной программе).</w:t>
      </w: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</w:t>
      </w:r>
      <w:r w:rsidR="00E31695">
        <w:rPr>
          <w:sz w:val="28"/>
          <w:szCs w:val="28"/>
        </w:rPr>
        <w:t>Лоховского</w:t>
      </w:r>
      <w:r w:rsidRPr="00027575">
        <w:rPr>
          <w:sz w:val="28"/>
          <w:szCs w:val="28"/>
        </w:rPr>
        <w:t xml:space="preserve"> муниципального образования, объема субсидий из областного и федерального бюджета, средств из внебюджетны</w:t>
      </w:r>
      <w:r>
        <w:rPr>
          <w:sz w:val="28"/>
          <w:szCs w:val="28"/>
        </w:rPr>
        <w:t>х источников.</w:t>
      </w: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Общий срок р</w:t>
      </w:r>
      <w:r w:rsidR="00B21B7C">
        <w:rPr>
          <w:sz w:val="28"/>
          <w:szCs w:val="28"/>
        </w:rPr>
        <w:t xml:space="preserve">еализации программы: 2022-2024 </w:t>
      </w:r>
      <w:r w:rsidRPr="00027575">
        <w:rPr>
          <w:sz w:val="28"/>
          <w:szCs w:val="28"/>
        </w:rPr>
        <w:t>годы.</w:t>
      </w: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</w:p>
    <w:p w:rsidR="00BB1149" w:rsidRPr="00027575" w:rsidRDefault="00BB1149" w:rsidP="00027575">
      <w:pPr>
        <w:ind w:firstLine="709"/>
        <w:jc w:val="center"/>
        <w:rPr>
          <w:b/>
          <w:sz w:val="28"/>
          <w:szCs w:val="28"/>
        </w:rPr>
      </w:pPr>
      <w:r w:rsidRPr="00027575">
        <w:rPr>
          <w:b/>
          <w:sz w:val="28"/>
          <w:szCs w:val="28"/>
        </w:rPr>
        <w:t>Раздел 5.  Ожидаемые результаты реализации муниципальной программы</w:t>
      </w: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</w:p>
    <w:p w:rsidR="00BB1149" w:rsidRPr="00027575" w:rsidRDefault="00BB1149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Количественные показатели результативности Программы с расшифровкой плановых значений по годам ее реализации представлены в Приложении 2 к муниципальной программе.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 xml:space="preserve">Оценка </w:t>
      </w:r>
      <w:proofErr w:type="gramStart"/>
      <w:r w:rsidRPr="00027575">
        <w:rPr>
          <w:sz w:val="28"/>
          <w:szCs w:val="28"/>
        </w:rPr>
        <w:t>степени достижения ожидаемых результатов реализации муниципальной программы</w:t>
      </w:r>
      <w:proofErr w:type="gramEnd"/>
      <w:r w:rsidRPr="00027575">
        <w:rPr>
          <w:sz w:val="28"/>
          <w:szCs w:val="28"/>
        </w:rPr>
        <w:t xml:space="preserve"> по каждому из показателей результативности муниципальной программы определяется по формуле: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sz w:val="28"/>
          <w:szCs w:val="28"/>
        </w:rPr>
      </w:pPr>
      <w:r w:rsidRPr="00027575">
        <w:rPr>
          <w:position w:val="-24"/>
          <w:sz w:val="28"/>
          <w:szCs w:val="28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32pt" o:ole="">
            <v:imagedata r:id="rId9" o:title=""/>
          </v:shape>
          <o:OLEObject Type="Embed" ProgID="Equation.3" ShapeID="_x0000_i1025" DrawAspect="Content" ObjectID="_1720439143" r:id="rId10"/>
        </w:object>
      </w:r>
      <w:r w:rsidRPr="00027575">
        <w:rPr>
          <w:sz w:val="28"/>
          <w:szCs w:val="28"/>
        </w:rPr>
        <w:t xml:space="preserve"> ,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где: О – оценка степени достижения ожидаемого результата реализации муниципальной программы;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Ф – фактически достигнутое значение показателя результативности;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27575">
        <w:rPr>
          <w:sz w:val="28"/>
          <w:szCs w:val="28"/>
        </w:rPr>
        <w:t>П</w:t>
      </w:r>
      <w:proofErr w:type="gramEnd"/>
      <w:r w:rsidRPr="00027575">
        <w:rPr>
          <w:sz w:val="28"/>
          <w:szCs w:val="28"/>
        </w:rPr>
        <w:t xml:space="preserve"> – плановое значение показателя результативности.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 xml:space="preserve">В случае если уменьшение фактически достигнутого значения показателя является положительной динамикой, показатели Ф и </w:t>
      </w:r>
      <w:proofErr w:type="gramStart"/>
      <w:r w:rsidRPr="00027575">
        <w:rPr>
          <w:sz w:val="28"/>
          <w:szCs w:val="28"/>
        </w:rPr>
        <w:t>П</w:t>
      </w:r>
      <w:proofErr w:type="gramEnd"/>
      <w:r w:rsidRPr="00027575">
        <w:rPr>
          <w:sz w:val="28"/>
          <w:szCs w:val="28"/>
        </w:rPr>
        <w:t xml:space="preserve"> в формуле меняются местами.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Уровень достигнутых результатов реализации муниципальной программы в целом определяется по формуле:</w:t>
      </w:r>
    </w:p>
    <w:p w:rsidR="00BB1149" w:rsidRPr="00027575" w:rsidRDefault="00BB1149" w:rsidP="0002757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27575">
        <w:rPr>
          <w:position w:val="-54"/>
          <w:sz w:val="28"/>
          <w:szCs w:val="28"/>
        </w:rPr>
        <w:object w:dxaOrig="2700" w:dyaOrig="1060">
          <v:shape id="_x0000_i1026" type="#_x0000_t75" style="width:134pt;height:53pt" o:ole="">
            <v:imagedata r:id="rId11" o:title=""/>
          </v:shape>
          <o:OLEObject Type="Embed" ProgID="Equation.3" ShapeID="_x0000_i1026" DrawAspect="Content" ObjectID="_1720439144" r:id="rId12"/>
        </w:object>
      </w:r>
      <w:r w:rsidRPr="00027575">
        <w:rPr>
          <w:sz w:val="28"/>
          <w:szCs w:val="28"/>
        </w:rPr>
        <w:t xml:space="preserve"> ,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где: УО – уровень достигнутых результатов реализации муниципальной программы в целом;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О</w:t>
      </w:r>
      <w:proofErr w:type="gramStart"/>
      <w:r w:rsidRPr="00027575">
        <w:rPr>
          <w:sz w:val="28"/>
          <w:szCs w:val="28"/>
          <w:vertAlign w:val="subscript"/>
        </w:rPr>
        <w:t>1</w:t>
      </w:r>
      <w:proofErr w:type="gramEnd"/>
      <w:r w:rsidRPr="00027575">
        <w:rPr>
          <w:sz w:val="28"/>
          <w:szCs w:val="28"/>
        </w:rPr>
        <w:t>, О</w:t>
      </w:r>
      <w:r w:rsidRPr="00027575">
        <w:rPr>
          <w:sz w:val="28"/>
          <w:szCs w:val="28"/>
          <w:vertAlign w:val="subscript"/>
        </w:rPr>
        <w:t>2</w:t>
      </w:r>
      <w:r w:rsidRPr="00027575">
        <w:rPr>
          <w:sz w:val="28"/>
          <w:szCs w:val="28"/>
        </w:rPr>
        <w:t>, О</w:t>
      </w:r>
      <w:r w:rsidRPr="00027575">
        <w:rPr>
          <w:sz w:val="28"/>
          <w:szCs w:val="28"/>
          <w:vertAlign w:val="subscript"/>
        </w:rPr>
        <w:t>3</w:t>
      </w:r>
      <w:r w:rsidRPr="00027575">
        <w:rPr>
          <w:sz w:val="28"/>
          <w:szCs w:val="28"/>
        </w:rPr>
        <w:t>, … – значения оценки степени достижения ожидаемого ре</w:t>
      </w:r>
      <w:r w:rsidRPr="00027575">
        <w:rPr>
          <w:sz w:val="28"/>
          <w:szCs w:val="28"/>
        </w:rPr>
        <w:softHyphen/>
        <w:t>зультата реализации муниципальной программы по каждому из показателей результативности;</w:t>
      </w:r>
    </w:p>
    <w:p w:rsidR="00BB1149" w:rsidRPr="00027575" w:rsidRDefault="00BB1149" w:rsidP="00027575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27575">
        <w:rPr>
          <w:sz w:val="28"/>
          <w:szCs w:val="28"/>
        </w:rPr>
        <w:t>К</w:t>
      </w:r>
      <w:proofErr w:type="gramEnd"/>
      <w:r w:rsidRPr="00027575">
        <w:rPr>
          <w:sz w:val="28"/>
          <w:szCs w:val="28"/>
        </w:rPr>
        <w:t xml:space="preserve"> – </w:t>
      </w:r>
      <w:proofErr w:type="gramStart"/>
      <w:r w:rsidRPr="00027575">
        <w:rPr>
          <w:sz w:val="28"/>
          <w:szCs w:val="28"/>
        </w:rPr>
        <w:t>количество</w:t>
      </w:r>
      <w:proofErr w:type="gramEnd"/>
      <w:r w:rsidRPr="00027575">
        <w:rPr>
          <w:sz w:val="28"/>
          <w:szCs w:val="28"/>
        </w:rPr>
        <w:t xml:space="preserve"> показателей результативности.</w:t>
      </w:r>
    </w:p>
    <w:p w:rsidR="00BB1149" w:rsidRDefault="00BB1149" w:rsidP="005B2A97">
      <w:pPr>
        <w:ind w:firstLine="851"/>
        <w:jc w:val="both"/>
        <w:sectPr w:rsidR="00BB1149" w:rsidSect="00027575">
          <w:headerReference w:type="even" r:id="rId13"/>
          <w:headerReference w:type="default" r:id="rId14"/>
          <w:headerReference w:type="first" r:id="rId15"/>
          <w:pgSz w:w="11905" w:h="16837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BB1149" w:rsidRPr="00716CD3" w:rsidRDefault="008339B2" w:rsidP="002D590B">
      <w:pPr>
        <w:ind w:left="9214"/>
        <w:jc w:val="right"/>
      </w:pPr>
      <w:r>
        <w:lastRenderedPageBreak/>
        <w:t xml:space="preserve">ПРИЛОЖЕНИЕ </w:t>
      </w:r>
      <w:r w:rsidR="00BB1149" w:rsidRPr="00716CD3">
        <w:t>1</w:t>
      </w:r>
    </w:p>
    <w:p w:rsidR="002D590B" w:rsidRPr="00716CD3" w:rsidRDefault="002D590B" w:rsidP="002D590B">
      <w:pPr>
        <w:ind w:left="4200" w:hanging="36"/>
        <w:jc w:val="right"/>
      </w:pPr>
      <w:r>
        <w:t>к м</w:t>
      </w:r>
      <w:r w:rsidRPr="00716CD3">
        <w:t>униципальной программе</w:t>
      </w:r>
    </w:p>
    <w:p w:rsidR="002D590B" w:rsidRPr="00716CD3" w:rsidRDefault="00141958" w:rsidP="002D590B">
      <w:pPr>
        <w:ind w:left="4200" w:hanging="36"/>
        <w:jc w:val="right"/>
      </w:pPr>
      <w:r>
        <w:t>Лоховского</w:t>
      </w:r>
      <w:r w:rsidR="002D590B" w:rsidRPr="00716CD3">
        <w:t xml:space="preserve"> муниципального образования</w:t>
      </w:r>
    </w:p>
    <w:p w:rsidR="002D590B" w:rsidRDefault="002D590B" w:rsidP="002D590B">
      <w:pPr>
        <w:ind w:left="4200" w:hanging="36"/>
        <w:jc w:val="right"/>
      </w:pPr>
      <w:r w:rsidRPr="00716CD3">
        <w:t xml:space="preserve">«Развитие дорожного </w:t>
      </w:r>
      <w:proofErr w:type="spellStart"/>
      <w:r w:rsidRPr="00716CD3">
        <w:t>хозяйствана</w:t>
      </w:r>
      <w:proofErr w:type="spellEnd"/>
      <w:r w:rsidRPr="00716CD3">
        <w:t xml:space="preserve"> территории </w:t>
      </w:r>
      <w:r>
        <w:br/>
      </w:r>
      <w:proofErr w:type="spellStart"/>
      <w:r w:rsidR="00141958">
        <w:t>Лоховского</w:t>
      </w:r>
      <w:proofErr w:type="spellEnd"/>
      <w:r w:rsidR="00141958">
        <w:t xml:space="preserve"> </w:t>
      </w:r>
      <w:r>
        <w:t>муниципального образования</w:t>
      </w:r>
    </w:p>
    <w:p w:rsidR="002D590B" w:rsidRPr="00716CD3" w:rsidRDefault="002D590B" w:rsidP="002D590B">
      <w:pPr>
        <w:ind w:left="4200" w:hanging="36"/>
        <w:jc w:val="right"/>
      </w:pPr>
      <w:r w:rsidRPr="00716CD3">
        <w:t xml:space="preserve">на </w:t>
      </w:r>
      <w:r w:rsidR="00AF624C">
        <w:t>2022-2024</w:t>
      </w:r>
      <w:r w:rsidRPr="00716CD3">
        <w:t xml:space="preserve"> годы»</w:t>
      </w:r>
    </w:p>
    <w:p w:rsidR="00BB1149" w:rsidRPr="00716CD3" w:rsidRDefault="00BB1149" w:rsidP="008339B2">
      <w:pPr>
        <w:ind w:left="8080" w:hanging="36"/>
        <w:jc w:val="right"/>
        <w:rPr>
          <w:b/>
        </w:rPr>
      </w:pPr>
    </w:p>
    <w:p w:rsidR="00BB1149" w:rsidRPr="00B51FAD" w:rsidRDefault="00BB1149" w:rsidP="007A0B20">
      <w:pPr>
        <w:jc w:val="center"/>
        <w:rPr>
          <w:b/>
          <w:sz w:val="28"/>
          <w:szCs w:val="28"/>
        </w:rPr>
      </w:pPr>
      <w:r w:rsidRPr="00B51FAD">
        <w:rPr>
          <w:b/>
          <w:sz w:val="28"/>
          <w:szCs w:val="28"/>
        </w:rPr>
        <w:t>ОБЪЕМ И ИСТОЧНИКИ ФИНАНСИРОВАНИЯ МУНИЦИПАЛЬНОЙ ПРОГРАММЫ</w:t>
      </w:r>
    </w:p>
    <w:p w:rsidR="00BB1149" w:rsidRDefault="00BB1149" w:rsidP="007A0B20"/>
    <w:p w:rsidR="00BB1149" w:rsidRDefault="00BB1149" w:rsidP="007A0B20"/>
    <w:tbl>
      <w:tblPr>
        <w:tblW w:w="19857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23"/>
        <w:gridCol w:w="4096"/>
        <w:gridCol w:w="1985"/>
        <w:gridCol w:w="2693"/>
        <w:gridCol w:w="1701"/>
        <w:gridCol w:w="1134"/>
        <w:gridCol w:w="1134"/>
        <w:gridCol w:w="1243"/>
        <w:gridCol w:w="1715"/>
        <w:gridCol w:w="1715"/>
        <w:gridCol w:w="1718"/>
      </w:tblGrid>
      <w:tr w:rsidR="003D0F69" w:rsidRPr="00DD5502" w:rsidTr="00E91FF9">
        <w:trPr>
          <w:gridAfter w:val="3"/>
          <w:wAfter w:w="5148" w:type="dxa"/>
          <w:trHeight w:val="55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 xml:space="preserve">№ </w:t>
            </w:r>
            <w:proofErr w:type="gramStart"/>
            <w:r w:rsidRPr="00222FAC">
              <w:rPr>
                <w:sz w:val="21"/>
                <w:szCs w:val="21"/>
              </w:rPr>
              <w:t>п</w:t>
            </w:r>
            <w:proofErr w:type="gramEnd"/>
            <w:r w:rsidRPr="00222FAC">
              <w:rPr>
                <w:sz w:val="21"/>
                <w:szCs w:val="21"/>
              </w:rPr>
              <w:t>/п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 xml:space="preserve">Наименование основного мероприятия,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Ответственный исполнитель, соисполнитель, участник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Источник финансового обеспечения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 xml:space="preserve">Объем финансирования муниципальной программы, </w:t>
            </w:r>
          </w:p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тыс. руб.</w:t>
            </w:r>
          </w:p>
        </w:tc>
      </w:tr>
      <w:tr w:rsidR="003D0F69" w:rsidRPr="00DD5502" w:rsidTr="00E91FF9">
        <w:trPr>
          <w:gridAfter w:val="3"/>
          <w:wAfter w:w="5148" w:type="dxa"/>
          <w:trHeight w:val="31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За весь период реализации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В том числе по годам</w:t>
            </w:r>
          </w:p>
        </w:tc>
      </w:tr>
      <w:tr w:rsidR="003D0F69" w:rsidRPr="00DD5502" w:rsidTr="00E91FF9">
        <w:trPr>
          <w:gridAfter w:val="3"/>
          <w:wAfter w:w="5148" w:type="dxa"/>
          <w:trHeight w:val="24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B21B7C" w:rsidP="00E91FF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="003D0F69" w:rsidRPr="00222FAC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B21B7C" w:rsidP="00E91FF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="003D0F69" w:rsidRPr="00222FAC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B21B7C" w:rsidP="00E91FF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</w:t>
            </w:r>
            <w:r w:rsidR="003D0F69" w:rsidRPr="00222FAC">
              <w:rPr>
                <w:sz w:val="21"/>
                <w:szCs w:val="21"/>
              </w:rPr>
              <w:t xml:space="preserve"> год</w:t>
            </w:r>
          </w:p>
        </w:tc>
      </w:tr>
      <w:tr w:rsidR="003D0F69" w:rsidRPr="00DD5502" w:rsidTr="00E91FF9">
        <w:trPr>
          <w:gridAfter w:val="3"/>
          <w:wAfter w:w="5148" w:type="dxa"/>
          <w:trHeight w:val="254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8</w:t>
            </w:r>
          </w:p>
        </w:tc>
      </w:tr>
      <w:tr w:rsidR="003D0F69" w:rsidRPr="00DD5502" w:rsidTr="00E91FF9">
        <w:trPr>
          <w:trHeight w:val="397"/>
        </w:trPr>
        <w:tc>
          <w:tcPr>
            <w:tcW w:w="14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F69" w:rsidRPr="00222FAC" w:rsidRDefault="003D0F69" w:rsidP="00E91FF9">
            <w:pPr>
              <w:jc w:val="center"/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 xml:space="preserve">Муниципальная программа «Развитие дорожного хозяйства на территории Лоховского муниципального образования на </w:t>
            </w:r>
            <w:r w:rsidR="00AF624C">
              <w:rPr>
                <w:b/>
                <w:sz w:val="21"/>
                <w:szCs w:val="21"/>
              </w:rPr>
              <w:t>2022-2024</w:t>
            </w:r>
            <w:r w:rsidRPr="00222FAC">
              <w:rPr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1715" w:type="dxa"/>
          </w:tcPr>
          <w:p w:rsidR="003D0F69" w:rsidRPr="00DD5502" w:rsidRDefault="003D0F69" w:rsidP="00E91FF9">
            <w:pPr>
              <w:spacing w:after="200" w:line="276" w:lineRule="auto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715" w:type="dxa"/>
          </w:tcPr>
          <w:p w:rsidR="003D0F69" w:rsidRPr="00DD5502" w:rsidRDefault="003D0F69" w:rsidP="00E91FF9">
            <w:pPr>
              <w:spacing w:after="200" w:line="276" w:lineRule="auto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DD5502" w:rsidRDefault="003D0F69" w:rsidP="00E91FF9">
            <w:pPr>
              <w:jc w:val="center"/>
              <w:rPr>
                <w:sz w:val="21"/>
                <w:szCs w:val="21"/>
                <w:highlight w:val="yellow"/>
              </w:rPr>
            </w:pPr>
            <w:r w:rsidRPr="00DD5502">
              <w:rPr>
                <w:sz w:val="21"/>
                <w:szCs w:val="21"/>
                <w:highlight w:val="yellow"/>
              </w:rPr>
              <w:t> </w:t>
            </w:r>
          </w:p>
        </w:tc>
      </w:tr>
      <w:tr w:rsidR="003D0F69" w:rsidRPr="00DD5502" w:rsidTr="00E91FF9">
        <w:trPr>
          <w:gridAfter w:val="3"/>
          <w:wAfter w:w="5148" w:type="dxa"/>
          <w:trHeight w:val="228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3D0F69" w:rsidRPr="00222FAC" w:rsidRDefault="003D0F69" w:rsidP="00E91FF9">
            <w:pPr>
              <w:jc w:val="center"/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4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3D0F69" w:rsidRPr="00222FAC" w:rsidRDefault="003D0F69" w:rsidP="00E91FF9">
            <w:pPr>
              <w:jc w:val="center"/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3D0F69" w:rsidRPr="00222FAC" w:rsidRDefault="003D0F69" w:rsidP="00E91FF9">
            <w:pPr>
              <w:jc w:val="center"/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Администрация Лоховского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0F69" w:rsidRPr="00222FAC" w:rsidRDefault="00B21B7C" w:rsidP="00E91FF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3960</w:t>
            </w:r>
            <w:r w:rsidR="003D0F69">
              <w:rPr>
                <w:b/>
                <w:bCs/>
                <w:color w:val="000000"/>
                <w:sz w:val="21"/>
                <w:szCs w:val="21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0F69" w:rsidRPr="00222FAC" w:rsidRDefault="00B21B7C" w:rsidP="00E91FF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1245</w:t>
            </w:r>
            <w:r w:rsidR="003D0F69">
              <w:rPr>
                <w:b/>
                <w:bCs/>
                <w:color w:val="000000"/>
                <w:sz w:val="21"/>
                <w:szCs w:val="21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0F69" w:rsidRPr="00222FAC" w:rsidRDefault="00B21B7C" w:rsidP="00E91FF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1305</w:t>
            </w:r>
            <w:r w:rsidR="003D0F69" w:rsidRPr="00222FAC"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0F69" w:rsidRPr="00222FAC" w:rsidRDefault="00B21B7C" w:rsidP="00E91FF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1409</w:t>
            </w:r>
            <w:r w:rsidR="003D0F69" w:rsidRPr="00222FAC"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3D0F69" w:rsidRPr="00DD5502" w:rsidTr="00E91FF9">
        <w:trPr>
          <w:gridAfter w:val="3"/>
          <w:wAfter w:w="5148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0F69" w:rsidRPr="00222FAC" w:rsidRDefault="00B21B7C" w:rsidP="00E91FF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3960</w:t>
            </w:r>
            <w:r w:rsidR="003D0F69">
              <w:rPr>
                <w:b/>
                <w:bCs/>
                <w:color w:val="000000"/>
                <w:sz w:val="21"/>
                <w:szCs w:val="21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0F69" w:rsidRPr="00222FAC" w:rsidRDefault="00B21B7C" w:rsidP="00E91FF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1245</w:t>
            </w:r>
            <w:r w:rsidR="003D0F69">
              <w:rPr>
                <w:b/>
                <w:bCs/>
                <w:color w:val="000000"/>
                <w:sz w:val="21"/>
                <w:szCs w:val="21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0F69" w:rsidRPr="00222FAC" w:rsidRDefault="00B21B7C" w:rsidP="00E91FF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1305</w:t>
            </w:r>
            <w:r w:rsidR="003D0F69" w:rsidRPr="00222FAC"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0F69" w:rsidRPr="00222FAC" w:rsidRDefault="00B21B7C" w:rsidP="00E91FF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1409</w:t>
            </w:r>
            <w:r w:rsidR="003D0F69" w:rsidRPr="00222FAC"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3D0F69" w:rsidRPr="00DD5502" w:rsidTr="00E91FF9">
        <w:trPr>
          <w:gridAfter w:val="3"/>
          <w:wAfter w:w="5148" w:type="dxa"/>
          <w:trHeight w:val="31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  <w:tr w:rsidR="003D0F69" w:rsidRPr="00DD5502" w:rsidTr="00E91FF9">
        <w:trPr>
          <w:gridAfter w:val="3"/>
          <w:wAfter w:w="5148" w:type="dxa"/>
          <w:trHeight w:val="2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  <w:tr w:rsidR="003D0F69" w:rsidRPr="00DD5502" w:rsidTr="00E91FF9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1.1.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Основное мероприятие 1</w:t>
            </w:r>
          </w:p>
          <w:p w:rsidR="003D0F69" w:rsidRPr="00222FAC" w:rsidRDefault="003D0F69" w:rsidP="00E91FF9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b/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Администрация Лоховского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3D356E" w:rsidP="00E91FF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3D356E" w:rsidP="00E91FF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964</w:t>
            </w:r>
            <w:r w:rsidR="003D0F69" w:rsidRPr="00222FAC">
              <w:rPr>
                <w:b/>
                <w:sz w:val="21"/>
                <w:szCs w:val="21"/>
              </w:rPr>
              <w:t>,</w:t>
            </w:r>
            <w:r w:rsidR="003D0F69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3D0F69" w:rsidP="00E91FF9">
            <w:pPr>
              <w:jc w:val="center"/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1 </w:t>
            </w:r>
            <w:r w:rsidR="003D356E">
              <w:rPr>
                <w:b/>
                <w:sz w:val="21"/>
                <w:szCs w:val="21"/>
              </w:rPr>
              <w:t>002</w:t>
            </w:r>
            <w:r>
              <w:rPr>
                <w:b/>
                <w:sz w:val="21"/>
                <w:szCs w:val="21"/>
              </w:rPr>
              <w:t>,</w:t>
            </w:r>
            <w:r w:rsidR="003D356E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0F69" w:rsidRPr="00222FAC" w:rsidRDefault="003D356E" w:rsidP="00E91FF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1 101</w:t>
            </w:r>
            <w:r w:rsidR="003D0F69" w:rsidRPr="00222FAC"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</w:rPr>
              <w:t>7</w:t>
            </w:r>
          </w:p>
        </w:tc>
      </w:tr>
      <w:tr w:rsidR="003D356E" w:rsidRPr="00DD5502" w:rsidTr="00E91FF9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356E" w:rsidRPr="00222FAC" w:rsidRDefault="003D356E" w:rsidP="00E91FF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3D356E" w:rsidRPr="00222FAC" w:rsidRDefault="003D356E" w:rsidP="00E91FF9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56E" w:rsidRPr="00222FAC" w:rsidRDefault="003D356E" w:rsidP="00E91FF9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6E" w:rsidRPr="00222FAC" w:rsidRDefault="003D356E" w:rsidP="00E91FF9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56E" w:rsidRPr="003D356E" w:rsidRDefault="003D356E" w:rsidP="00177871">
            <w:pPr>
              <w:jc w:val="center"/>
              <w:rPr>
                <w:sz w:val="21"/>
                <w:szCs w:val="21"/>
              </w:rPr>
            </w:pPr>
            <w:r w:rsidRPr="003D356E">
              <w:rPr>
                <w:sz w:val="21"/>
                <w:szCs w:val="21"/>
              </w:rPr>
              <w:t>3068,2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56E" w:rsidRPr="003D356E" w:rsidRDefault="003D356E" w:rsidP="00177871">
            <w:pPr>
              <w:jc w:val="center"/>
              <w:rPr>
                <w:sz w:val="21"/>
                <w:szCs w:val="21"/>
              </w:rPr>
            </w:pPr>
            <w:r w:rsidRPr="003D356E">
              <w:rPr>
                <w:sz w:val="21"/>
                <w:szCs w:val="21"/>
              </w:rPr>
              <w:t>964,2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56E" w:rsidRPr="003D356E" w:rsidRDefault="003D356E" w:rsidP="00177871">
            <w:pPr>
              <w:jc w:val="center"/>
              <w:rPr>
                <w:sz w:val="21"/>
                <w:szCs w:val="21"/>
              </w:rPr>
            </w:pPr>
            <w:r w:rsidRPr="003D356E">
              <w:rPr>
                <w:sz w:val="21"/>
                <w:szCs w:val="21"/>
              </w:rPr>
              <w:t>1 002,3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356E" w:rsidRPr="003D356E" w:rsidRDefault="003D356E" w:rsidP="00177871">
            <w:pPr>
              <w:jc w:val="center"/>
              <w:rPr>
                <w:sz w:val="21"/>
                <w:szCs w:val="21"/>
              </w:rPr>
            </w:pPr>
            <w:r w:rsidRPr="003D356E">
              <w:rPr>
                <w:sz w:val="21"/>
                <w:szCs w:val="21"/>
              </w:rPr>
              <w:t>1 101,7</w:t>
            </w:r>
          </w:p>
        </w:tc>
      </w:tr>
      <w:tr w:rsidR="003D0F69" w:rsidRPr="00DD5502" w:rsidTr="00E91FF9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  <w:tr w:rsidR="003D0F69" w:rsidRPr="00DD5502" w:rsidTr="00E91FF9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  <w:tr w:rsidR="003D356E" w:rsidRPr="00DD5502" w:rsidTr="00E91FF9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356E" w:rsidRPr="00222FAC" w:rsidRDefault="003D356E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1.1.1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356E" w:rsidRPr="00222FAC" w:rsidRDefault="003D356E" w:rsidP="00E91FF9">
            <w:pPr>
              <w:rPr>
                <w:sz w:val="21"/>
                <w:szCs w:val="21"/>
                <w:u w:val="single"/>
              </w:rPr>
            </w:pPr>
            <w:r w:rsidRPr="00222FAC">
              <w:rPr>
                <w:sz w:val="21"/>
                <w:szCs w:val="21"/>
                <w:u w:val="single"/>
              </w:rPr>
              <w:t>Мероприятие 1</w:t>
            </w:r>
          </w:p>
          <w:p w:rsidR="003D356E" w:rsidRPr="00222FAC" w:rsidRDefault="003D356E" w:rsidP="00E91FF9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6E" w:rsidRPr="00222FAC" w:rsidRDefault="003D356E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Администрация Лоховского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6E" w:rsidRPr="003D356E" w:rsidRDefault="003D356E" w:rsidP="00E91FF9">
            <w:pPr>
              <w:rPr>
                <w:b/>
                <w:sz w:val="21"/>
                <w:szCs w:val="21"/>
              </w:rPr>
            </w:pPr>
            <w:r w:rsidRPr="003D356E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56E" w:rsidRPr="00222FAC" w:rsidRDefault="003D356E" w:rsidP="0017787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56E" w:rsidRPr="00222FAC" w:rsidRDefault="003D356E" w:rsidP="0017787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964</w:t>
            </w:r>
            <w:r w:rsidRPr="00222FAC"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56E" w:rsidRPr="00222FAC" w:rsidRDefault="003D356E" w:rsidP="00177871">
            <w:pPr>
              <w:jc w:val="center"/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1 </w:t>
            </w:r>
            <w:r>
              <w:rPr>
                <w:b/>
                <w:sz w:val="21"/>
                <w:szCs w:val="21"/>
              </w:rPr>
              <w:t>002,3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356E" w:rsidRPr="00222FAC" w:rsidRDefault="003D356E" w:rsidP="0017787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1 101</w:t>
            </w:r>
            <w:r w:rsidRPr="00222FAC"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</w:rPr>
              <w:t>7</w:t>
            </w:r>
          </w:p>
        </w:tc>
      </w:tr>
      <w:tr w:rsidR="003D356E" w:rsidRPr="00DD5502" w:rsidTr="00E91FF9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356E" w:rsidRPr="00222FAC" w:rsidRDefault="003D356E" w:rsidP="00E91F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3D356E" w:rsidRPr="00222FAC" w:rsidRDefault="003D356E" w:rsidP="00E91FF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56E" w:rsidRPr="00222FAC" w:rsidRDefault="003D356E" w:rsidP="00E91FF9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6E" w:rsidRPr="003D356E" w:rsidRDefault="003D356E" w:rsidP="00E91FF9">
            <w:pPr>
              <w:rPr>
                <w:sz w:val="21"/>
                <w:szCs w:val="21"/>
              </w:rPr>
            </w:pPr>
            <w:r w:rsidRPr="003D356E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56E" w:rsidRPr="003D356E" w:rsidRDefault="003D356E" w:rsidP="00177871">
            <w:pPr>
              <w:jc w:val="center"/>
              <w:rPr>
                <w:sz w:val="21"/>
                <w:szCs w:val="21"/>
              </w:rPr>
            </w:pPr>
            <w:r w:rsidRPr="003D356E">
              <w:rPr>
                <w:sz w:val="21"/>
                <w:szCs w:val="21"/>
              </w:rPr>
              <w:t>3068,2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56E" w:rsidRPr="003D356E" w:rsidRDefault="003D356E" w:rsidP="00177871">
            <w:pPr>
              <w:jc w:val="center"/>
              <w:rPr>
                <w:sz w:val="21"/>
                <w:szCs w:val="21"/>
              </w:rPr>
            </w:pPr>
            <w:r w:rsidRPr="003D356E">
              <w:rPr>
                <w:sz w:val="21"/>
                <w:szCs w:val="21"/>
              </w:rPr>
              <w:t>964,2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56E" w:rsidRPr="003D356E" w:rsidRDefault="003D356E" w:rsidP="00177871">
            <w:pPr>
              <w:jc w:val="center"/>
              <w:rPr>
                <w:sz w:val="21"/>
                <w:szCs w:val="21"/>
              </w:rPr>
            </w:pPr>
            <w:r w:rsidRPr="003D356E">
              <w:rPr>
                <w:sz w:val="21"/>
                <w:szCs w:val="21"/>
              </w:rPr>
              <w:t>1 002,3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356E" w:rsidRPr="003D356E" w:rsidRDefault="003D356E" w:rsidP="00177871">
            <w:pPr>
              <w:jc w:val="center"/>
              <w:rPr>
                <w:sz w:val="21"/>
                <w:szCs w:val="21"/>
              </w:rPr>
            </w:pPr>
            <w:r w:rsidRPr="003D356E">
              <w:rPr>
                <w:sz w:val="21"/>
                <w:szCs w:val="21"/>
              </w:rPr>
              <w:t>1 101,7</w:t>
            </w:r>
          </w:p>
        </w:tc>
      </w:tr>
      <w:tr w:rsidR="003D0F69" w:rsidRPr="00DD5502" w:rsidTr="00E91FF9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  <w:tr w:rsidR="003D0F69" w:rsidRPr="00DD5502" w:rsidTr="00E91FF9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  <w:tr w:rsidR="003D0F69" w:rsidRPr="00DD5502" w:rsidTr="00E91FF9">
        <w:trPr>
          <w:gridAfter w:val="3"/>
          <w:wAfter w:w="5148" w:type="dxa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1.2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Основное мероприятие 2</w:t>
            </w:r>
          </w:p>
          <w:p w:rsidR="003D0F69" w:rsidRPr="00222FAC" w:rsidRDefault="003D0F69" w:rsidP="00E91FF9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</w:pPr>
            <w:r w:rsidRPr="00222FAC">
              <w:rPr>
                <w:sz w:val="21"/>
                <w:szCs w:val="21"/>
              </w:rPr>
              <w:t>Администрация Лоховского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0B70A5" w:rsidP="00E91FF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892</w:t>
            </w:r>
            <w:r w:rsidR="003D0F6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0B70A5" w:rsidP="00E91FF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281</w:t>
            </w:r>
            <w:r w:rsidR="003D0F6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0B70A5" w:rsidP="00E91FF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303</w:t>
            </w:r>
            <w:r w:rsidR="003D0F69" w:rsidRPr="00222FAC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0B70A5" w:rsidP="00E91FF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308</w:t>
            </w:r>
            <w:r w:rsidR="003D0F69" w:rsidRPr="00222FAC">
              <w:rPr>
                <w:b/>
                <w:sz w:val="21"/>
                <w:szCs w:val="21"/>
              </w:rPr>
              <w:t>,0</w:t>
            </w:r>
          </w:p>
        </w:tc>
      </w:tr>
      <w:tr w:rsidR="003D0F69" w:rsidRPr="00DD5502" w:rsidTr="00E91FF9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0B70A5" w:rsidP="00E91FF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892</w:t>
            </w:r>
            <w:r w:rsidR="003D0F69">
              <w:rPr>
                <w:sz w:val="21"/>
                <w:szCs w:val="2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0B70A5" w:rsidP="00E91FF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</w:t>
            </w:r>
            <w:r w:rsidR="003D0F69">
              <w:rPr>
                <w:sz w:val="21"/>
                <w:szCs w:val="2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0B70A5" w:rsidP="00E91FF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303</w:t>
            </w:r>
            <w:r w:rsidR="003D0F69" w:rsidRPr="00222FAC">
              <w:rPr>
                <w:sz w:val="21"/>
                <w:szCs w:val="21"/>
              </w:rPr>
              <w:t>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69" w:rsidRPr="00222FAC" w:rsidRDefault="000B70A5" w:rsidP="00E91FF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308</w:t>
            </w:r>
            <w:r w:rsidR="003D0F69" w:rsidRPr="00222FAC">
              <w:rPr>
                <w:sz w:val="21"/>
                <w:szCs w:val="21"/>
              </w:rPr>
              <w:t>,0</w:t>
            </w:r>
          </w:p>
        </w:tc>
      </w:tr>
      <w:tr w:rsidR="003D0F69" w:rsidRPr="00DD5502" w:rsidTr="00E91FF9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  <w:tr w:rsidR="003D0F69" w:rsidRPr="00DD5502" w:rsidTr="00E91FF9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  <w:tr w:rsidR="00817C04" w:rsidRPr="00DD5502" w:rsidTr="00E91FF9">
        <w:trPr>
          <w:gridAfter w:val="3"/>
          <w:wAfter w:w="5148" w:type="dxa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C04" w:rsidRPr="00222FAC" w:rsidRDefault="00817C04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lastRenderedPageBreak/>
              <w:t>1.2.1.</w:t>
            </w:r>
          </w:p>
        </w:tc>
        <w:tc>
          <w:tcPr>
            <w:tcW w:w="4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C04" w:rsidRPr="00222FAC" w:rsidRDefault="00817C04" w:rsidP="00E91FF9">
            <w:pPr>
              <w:rPr>
                <w:sz w:val="21"/>
                <w:szCs w:val="21"/>
                <w:u w:val="single"/>
              </w:rPr>
            </w:pPr>
            <w:r w:rsidRPr="00222FAC">
              <w:rPr>
                <w:sz w:val="21"/>
                <w:szCs w:val="21"/>
                <w:u w:val="single"/>
              </w:rPr>
              <w:t>Мероприятие 1</w:t>
            </w:r>
          </w:p>
          <w:p w:rsidR="00817C04" w:rsidRPr="00222FAC" w:rsidRDefault="00817C04" w:rsidP="00E91F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222FAC">
              <w:rPr>
                <w:sz w:val="21"/>
                <w:szCs w:val="21"/>
              </w:rPr>
              <w:t>рганизация уличного освещения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C04" w:rsidRPr="00222FAC" w:rsidRDefault="00817C04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Администрация Лоховского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C04" w:rsidRPr="00817C04" w:rsidRDefault="00817C04" w:rsidP="00E91FF9">
            <w:pPr>
              <w:rPr>
                <w:b/>
                <w:sz w:val="21"/>
                <w:szCs w:val="21"/>
              </w:rPr>
            </w:pPr>
            <w:r w:rsidRPr="00817C04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04" w:rsidRPr="00222FAC" w:rsidRDefault="00817C04" w:rsidP="0017787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04" w:rsidRPr="00222FAC" w:rsidRDefault="00817C04" w:rsidP="0017787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04" w:rsidRPr="00222FAC" w:rsidRDefault="00817C04" w:rsidP="0017787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303</w:t>
            </w:r>
            <w:r w:rsidRPr="00222FAC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04" w:rsidRPr="00222FAC" w:rsidRDefault="00817C04" w:rsidP="0017787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308</w:t>
            </w:r>
            <w:r w:rsidRPr="00222FAC">
              <w:rPr>
                <w:b/>
                <w:sz w:val="21"/>
                <w:szCs w:val="21"/>
              </w:rPr>
              <w:t>,0</w:t>
            </w:r>
          </w:p>
        </w:tc>
      </w:tr>
      <w:tr w:rsidR="00817C04" w:rsidRPr="00DD5502" w:rsidTr="00E91FF9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C04" w:rsidRPr="00222FAC" w:rsidRDefault="00817C04" w:rsidP="00E91FF9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C04" w:rsidRPr="00222FAC" w:rsidRDefault="00817C04" w:rsidP="00E91FF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C04" w:rsidRPr="00222FAC" w:rsidRDefault="00817C04" w:rsidP="00E91FF9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C04" w:rsidRPr="00222FAC" w:rsidRDefault="00817C04" w:rsidP="00E91FF9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04" w:rsidRPr="00222FAC" w:rsidRDefault="00817C04" w:rsidP="0017787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04" w:rsidRPr="00222FAC" w:rsidRDefault="00817C04" w:rsidP="0017787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04" w:rsidRPr="00222FAC" w:rsidRDefault="00817C04" w:rsidP="0017787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303</w:t>
            </w:r>
            <w:r w:rsidRPr="00222FAC">
              <w:rPr>
                <w:sz w:val="21"/>
                <w:szCs w:val="21"/>
              </w:rPr>
              <w:t>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04" w:rsidRPr="00222FAC" w:rsidRDefault="00817C04" w:rsidP="0017787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308</w:t>
            </w:r>
            <w:r w:rsidRPr="00222FAC">
              <w:rPr>
                <w:sz w:val="21"/>
                <w:szCs w:val="21"/>
              </w:rPr>
              <w:t>,0</w:t>
            </w:r>
          </w:p>
        </w:tc>
      </w:tr>
      <w:tr w:rsidR="003D0F69" w:rsidRPr="00DD5502" w:rsidTr="00E91FF9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  <w:tr w:rsidR="003D0F69" w:rsidRPr="00DD5502" w:rsidTr="00E91FF9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69" w:rsidRPr="00222FAC" w:rsidRDefault="003D0F69" w:rsidP="00E91FF9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</w:tbl>
    <w:p w:rsidR="00BB1149" w:rsidRDefault="00BB1149" w:rsidP="007A0B20">
      <w:pPr>
        <w:ind w:left="10116" w:firstLine="504"/>
        <w:jc w:val="both"/>
        <w:sectPr w:rsidR="00BB1149" w:rsidSect="002D590B">
          <w:pgSz w:w="16837" w:h="11905" w:orient="landscape"/>
          <w:pgMar w:top="1134" w:right="1134" w:bottom="1418" w:left="1134" w:header="720" w:footer="720" w:gutter="0"/>
          <w:cols w:space="720"/>
          <w:noEndnote/>
          <w:titlePg/>
          <w:docGrid w:linePitch="326"/>
        </w:sectPr>
      </w:pPr>
    </w:p>
    <w:p w:rsidR="00BB1149" w:rsidRPr="00716CD3" w:rsidRDefault="00BB1149" w:rsidP="00B51FAD">
      <w:pPr>
        <w:ind w:left="4200" w:hanging="36"/>
        <w:jc w:val="right"/>
      </w:pPr>
      <w:r w:rsidRPr="00716CD3">
        <w:lastRenderedPageBreak/>
        <w:t xml:space="preserve">ПРИЛОЖЕНИЕ № </w:t>
      </w:r>
      <w:r>
        <w:t>2</w:t>
      </w:r>
    </w:p>
    <w:p w:rsidR="00BB1149" w:rsidRPr="00716CD3" w:rsidRDefault="00BB1149" w:rsidP="00B51FAD">
      <w:pPr>
        <w:ind w:left="4200" w:hanging="36"/>
        <w:jc w:val="right"/>
      </w:pPr>
      <w:r>
        <w:t>к м</w:t>
      </w:r>
      <w:r w:rsidRPr="00716CD3">
        <w:t>униципальной программе</w:t>
      </w:r>
    </w:p>
    <w:p w:rsidR="00BB1149" w:rsidRPr="00716CD3" w:rsidRDefault="00E31695" w:rsidP="00B51FAD">
      <w:pPr>
        <w:ind w:left="4200" w:hanging="36"/>
        <w:jc w:val="right"/>
      </w:pPr>
      <w:r>
        <w:t>Лоховского</w:t>
      </w:r>
      <w:r w:rsidR="00BB1149" w:rsidRPr="00716CD3">
        <w:t xml:space="preserve"> муниципального образования</w:t>
      </w:r>
    </w:p>
    <w:p w:rsidR="00BB1149" w:rsidRDefault="00BB1149" w:rsidP="00B51FAD">
      <w:pPr>
        <w:ind w:left="4200" w:hanging="36"/>
        <w:jc w:val="right"/>
      </w:pPr>
      <w:r w:rsidRPr="00716CD3">
        <w:t>«Развитие дорожного</w:t>
      </w:r>
      <w:r w:rsidR="000A341D" w:rsidRPr="000A341D">
        <w:t xml:space="preserve"> </w:t>
      </w:r>
      <w:r w:rsidRPr="00716CD3">
        <w:t>хозяйства</w:t>
      </w:r>
      <w:r w:rsidR="000A341D" w:rsidRPr="000A341D">
        <w:t xml:space="preserve"> </w:t>
      </w:r>
      <w:r w:rsidRPr="00716CD3">
        <w:t xml:space="preserve">на территории </w:t>
      </w:r>
      <w:r w:rsidR="00E31695">
        <w:t>Лоховского</w:t>
      </w:r>
      <w:r w:rsidR="000A341D" w:rsidRPr="000A341D">
        <w:t xml:space="preserve"> </w:t>
      </w:r>
      <w:r>
        <w:t>муниципального образования</w:t>
      </w:r>
    </w:p>
    <w:p w:rsidR="00BB1149" w:rsidRPr="00716CD3" w:rsidRDefault="00BB1149" w:rsidP="00B51FAD">
      <w:pPr>
        <w:ind w:left="4200" w:hanging="36"/>
        <w:jc w:val="right"/>
      </w:pPr>
      <w:r w:rsidRPr="00716CD3">
        <w:t xml:space="preserve">на </w:t>
      </w:r>
      <w:r w:rsidR="00AF624C">
        <w:t>2022-2024</w:t>
      </w:r>
      <w:r w:rsidRPr="00716CD3">
        <w:t xml:space="preserve"> годы»</w:t>
      </w:r>
    </w:p>
    <w:p w:rsidR="00BB1149" w:rsidRDefault="00BB1149" w:rsidP="00B51FAD">
      <w:pPr>
        <w:ind w:left="4200"/>
        <w:jc w:val="right"/>
      </w:pPr>
    </w:p>
    <w:p w:rsidR="00BB1149" w:rsidRPr="00B51FAD" w:rsidRDefault="00BB1149" w:rsidP="000A5EDA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B51FAD">
        <w:rPr>
          <w:sz w:val="28"/>
          <w:szCs w:val="28"/>
        </w:rPr>
        <w:t xml:space="preserve">ПОКАЗАТЕЛИ РЕЗУЛЬТАТИВНОСТИ </w:t>
      </w:r>
    </w:p>
    <w:p w:rsidR="00BB1149" w:rsidRPr="00B51FAD" w:rsidRDefault="00BB1149" w:rsidP="000A5EDA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B51FAD">
        <w:rPr>
          <w:sz w:val="28"/>
          <w:szCs w:val="28"/>
        </w:rPr>
        <w:t>МУНИЦИПАЛЬНОЙ ПРОГРАММЫ</w:t>
      </w:r>
    </w:p>
    <w:p w:rsidR="00BB1149" w:rsidRPr="000A5EDA" w:rsidRDefault="00BB1149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9628" w:type="dxa"/>
        <w:jc w:val="center"/>
        <w:tblLook w:val="00A0" w:firstRow="1" w:lastRow="0" w:firstColumn="1" w:lastColumn="0" w:noHBand="0" w:noVBand="0"/>
      </w:tblPr>
      <w:tblGrid>
        <w:gridCol w:w="576"/>
        <w:gridCol w:w="3400"/>
        <w:gridCol w:w="709"/>
        <w:gridCol w:w="1416"/>
        <w:gridCol w:w="1132"/>
        <w:gridCol w:w="1132"/>
        <w:gridCol w:w="1263"/>
      </w:tblGrid>
      <w:tr w:rsidR="00BB1149" w:rsidRPr="000A5EDA" w:rsidTr="005C5F4A">
        <w:trPr>
          <w:trHeight w:val="690"/>
          <w:tblHeader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0A5EDA" w:rsidRDefault="00BB1149" w:rsidP="008A7585">
            <w:pPr>
              <w:jc w:val="center"/>
            </w:pPr>
            <w:r w:rsidRPr="000A5EDA">
              <w:t xml:space="preserve">№ </w:t>
            </w:r>
            <w:proofErr w:type="gramStart"/>
            <w:r w:rsidRPr="000A5EDA">
              <w:t>п</w:t>
            </w:r>
            <w:proofErr w:type="gramEnd"/>
            <w:r w:rsidRPr="000A5EDA">
              <w:t>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0A5EDA" w:rsidRDefault="00BB1149" w:rsidP="008A7585">
            <w:pPr>
              <w:jc w:val="center"/>
            </w:pPr>
            <w:r>
              <w:t>Наименование показа</w:t>
            </w:r>
            <w:r w:rsidRPr="000A5EDA">
              <w:t xml:space="preserve">теля результативности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0A5EDA" w:rsidRDefault="00BB1149" w:rsidP="008A7585">
            <w:pPr>
              <w:jc w:val="center"/>
            </w:pPr>
            <w:r w:rsidRPr="000A5EDA"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0A5EDA" w:rsidRDefault="00817C04" w:rsidP="008A7585">
            <w:pPr>
              <w:jc w:val="center"/>
            </w:pPr>
            <w:r>
              <w:t>Базовое значение за  2021</w:t>
            </w:r>
            <w:r w:rsidR="00BB1149" w:rsidRPr="000A5EDA">
              <w:t xml:space="preserve"> год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0A5EDA" w:rsidRDefault="00BB1149" w:rsidP="008A7585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BB1149" w:rsidRPr="000A5EDA" w:rsidTr="005C5F4A">
        <w:trPr>
          <w:trHeight w:val="600"/>
          <w:tblHeader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0A5EDA" w:rsidRDefault="00BB1149" w:rsidP="008A7585"/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0A5EDA" w:rsidRDefault="00BB1149" w:rsidP="008A758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0A5EDA" w:rsidRDefault="00BB1149" w:rsidP="008A7585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0A5EDA" w:rsidRDefault="00BB1149" w:rsidP="008A7585"/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0A5EDA" w:rsidRDefault="00817C04" w:rsidP="008A7585">
            <w:pPr>
              <w:jc w:val="center"/>
            </w:pPr>
            <w:r>
              <w:t>2022</w:t>
            </w:r>
            <w:r w:rsidR="00BB1149" w:rsidRPr="000A5EDA">
              <w:t xml:space="preserve">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0A5EDA" w:rsidRDefault="00817C04" w:rsidP="008A7585">
            <w:pPr>
              <w:jc w:val="center"/>
            </w:pPr>
            <w:r>
              <w:t>2023</w:t>
            </w:r>
            <w:r w:rsidR="00BB1149" w:rsidRPr="000A5EDA">
              <w:t xml:space="preserve">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0A5EDA" w:rsidRDefault="00817C04" w:rsidP="008A7585">
            <w:pPr>
              <w:jc w:val="center"/>
            </w:pPr>
            <w:r>
              <w:t>2024</w:t>
            </w:r>
            <w:r w:rsidR="00BB1149" w:rsidRPr="000A5EDA">
              <w:t xml:space="preserve"> год</w:t>
            </w:r>
          </w:p>
        </w:tc>
      </w:tr>
      <w:tr w:rsidR="00BB1149" w:rsidRPr="000A5EDA" w:rsidTr="005C5F4A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B1149" w:rsidRPr="000A5EDA" w:rsidRDefault="00BB1149" w:rsidP="006E7180">
            <w:pPr>
              <w:jc w:val="center"/>
            </w:pPr>
            <w:r w:rsidRPr="000A5EDA">
              <w:t> 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1149" w:rsidRPr="000A5EDA" w:rsidRDefault="00BB1149" w:rsidP="005C1CDE">
            <w:pPr>
              <w:ind w:left="-132" w:hanging="36"/>
              <w:jc w:val="center"/>
            </w:pPr>
            <w:r w:rsidRPr="000A5EDA">
              <w:t>Муниципальная программа</w:t>
            </w:r>
            <w:r w:rsidR="000A341D" w:rsidRPr="000A341D">
              <w:t xml:space="preserve"> </w:t>
            </w:r>
            <w:r w:rsidRPr="00716CD3">
              <w:t>«Развитие дорожного хозяйства</w:t>
            </w:r>
            <w:r w:rsidR="000A341D" w:rsidRPr="000A341D">
              <w:t xml:space="preserve"> </w:t>
            </w:r>
            <w:r w:rsidRPr="00716CD3">
              <w:t xml:space="preserve">на территории </w:t>
            </w:r>
            <w:r w:rsidR="00E31695">
              <w:t>Лоховского</w:t>
            </w:r>
            <w:r w:rsidR="000A341D" w:rsidRPr="000A341D">
              <w:t xml:space="preserve"> </w:t>
            </w:r>
            <w:r>
              <w:t xml:space="preserve">муниципального образования </w:t>
            </w:r>
            <w:r w:rsidRPr="00716CD3">
              <w:t xml:space="preserve">на </w:t>
            </w:r>
            <w:r w:rsidR="00AF624C">
              <w:t>2022-2024</w:t>
            </w:r>
            <w:r w:rsidRPr="00716CD3">
              <w:t xml:space="preserve"> годы»</w:t>
            </w:r>
          </w:p>
        </w:tc>
      </w:tr>
      <w:tr w:rsidR="00BB1149" w:rsidRPr="000A5EDA" w:rsidTr="005C5F4A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8A7585">
            <w:pPr>
              <w:jc w:val="center"/>
            </w:pPr>
            <w:r w:rsidRPr="000A5EDA">
              <w:t>1.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B1149" w:rsidRPr="000A5EDA" w:rsidRDefault="00BB1149" w:rsidP="006E7180">
            <w:r w:rsidRPr="000A5EDA">
              <w:t xml:space="preserve">Задача 1 </w:t>
            </w:r>
            <w:r>
              <w:t>П</w:t>
            </w:r>
            <w:r w:rsidRPr="004F3BE8">
              <w:t>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BB1149" w:rsidRPr="000A5EDA" w:rsidTr="005C5F4A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149" w:rsidRPr="000A5EDA" w:rsidRDefault="00BB1149" w:rsidP="008A758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46406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22A93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822A93">
              <w:rPr>
                <w:rFonts w:ascii="Times New Roman" w:hAnsi="Times New Roman" w:cs="Times New Roman"/>
              </w:rPr>
              <w:t xml:space="preserve"> отремонтированных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8A758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8A758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0A5EDA" w:rsidRDefault="00BB1149" w:rsidP="008A7585">
            <w:pPr>
              <w:jc w:val="center"/>
            </w:pPr>
            <w:r>
              <w:t>1,2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0A5EDA" w:rsidRDefault="00BB1149" w:rsidP="00464067">
            <w:pPr>
              <w:jc w:val="center"/>
            </w:pPr>
            <w:r>
              <w:t>0,</w:t>
            </w:r>
            <w:r w:rsidR="00817C04"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0A5EDA" w:rsidRDefault="00BB1149" w:rsidP="00464067">
            <w:pPr>
              <w:jc w:val="center"/>
            </w:pPr>
            <w:r>
              <w:t>1,6</w:t>
            </w:r>
          </w:p>
        </w:tc>
      </w:tr>
      <w:tr w:rsidR="00BB1149" w:rsidRPr="000A5EDA" w:rsidTr="005C5F4A">
        <w:trPr>
          <w:trHeight w:val="330"/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8A7585">
            <w:pPr>
              <w:jc w:val="center"/>
            </w:pPr>
            <w:r w:rsidRPr="000A5EDA">
              <w:t>2.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B1149" w:rsidRPr="000A5EDA" w:rsidRDefault="00BB1149" w:rsidP="006E7180">
            <w:r w:rsidRPr="000A5EDA">
              <w:t xml:space="preserve">Задача 2. </w:t>
            </w:r>
            <w:r>
              <w:t>О</w:t>
            </w:r>
            <w:r w:rsidRPr="004F3BE8">
              <w:t>рганизаци</w:t>
            </w:r>
            <w:r>
              <w:t>я</w:t>
            </w:r>
            <w:r w:rsidR="000A341D" w:rsidRPr="000A341D">
              <w:t xml:space="preserve"> </w:t>
            </w:r>
            <w:r>
              <w:t>безопасного</w:t>
            </w:r>
            <w:r w:rsidR="000A341D" w:rsidRPr="000A341D">
              <w:t xml:space="preserve"> </w:t>
            </w:r>
            <w:r w:rsidRPr="004F3BE8">
              <w:t>движения транспортных средств и пешеходов</w:t>
            </w:r>
          </w:p>
        </w:tc>
      </w:tr>
      <w:tr w:rsidR="00BB1149" w:rsidRPr="000A5EDA" w:rsidTr="00B856FD">
        <w:trPr>
          <w:trHeight w:val="675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149" w:rsidRPr="000A5EDA" w:rsidRDefault="00BB1149" w:rsidP="008A758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46406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E7180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6E7180">
              <w:rPr>
                <w:rFonts w:ascii="Times New Roman" w:hAnsi="Times New Roman" w:cs="Times New Roman"/>
              </w:rPr>
              <w:t xml:space="preserve"> установленных дорожных знаков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8A758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8A758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49" w:rsidRPr="00B856FD" w:rsidRDefault="00817C04" w:rsidP="008A7585">
            <w:pPr>
              <w:jc w:val="center"/>
            </w:pPr>
            <w: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49" w:rsidRPr="00B856FD" w:rsidRDefault="00817C04" w:rsidP="008A7585">
            <w:pPr>
              <w:jc w:val="center"/>
            </w:pPr>
            <w: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49" w:rsidRPr="00B856FD" w:rsidRDefault="00F71A01" w:rsidP="008A7585">
            <w:pPr>
              <w:jc w:val="center"/>
            </w:pPr>
            <w:r>
              <w:t>10</w:t>
            </w:r>
          </w:p>
        </w:tc>
      </w:tr>
      <w:tr w:rsidR="00BB1149" w:rsidRPr="000A5EDA" w:rsidTr="005C5F4A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FE0625">
            <w:pPr>
              <w:jc w:val="center"/>
            </w:pPr>
            <w:r>
              <w:t>3</w:t>
            </w:r>
            <w:r w:rsidRPr="000A5EDA">
              <w:t>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B1149" w:rsidRPr="000A5EDA" w:rsidRDefault="00BB1149" w:rsidP="00CF2715">
            <w:r w:rsidRPr="000A5EDA">
              <w:t xml:space="preserve">Задача </w:t>
            </w:r>
            <w:r>
              <w:t>3</w:t>
            </w:r>
            <w:r w:rsidRPr="000A5EDA">
              <w:t xml:space="preserve">. Создание правовых, экономических и организационных основ </w:t>
            </w:r>
            <w:r>
              <w:t>в сфере дорожного хозяйства</w:t>
            </w:r>
          </w:p>
        </w:tc>
      </w:tr>
      <w:tr w:rsidR="00BB1149" w:rsidRPr="000A5EDA" w:rsidTr="005C5F4A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0A5EDA" w:rsidRDefault="00BB1149" w:rsidP="00FE062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46406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оформленных в собственность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FE06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FE06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CF2715">
            <w:pPr>
              <w:jc w:val="center"/>
            </w:pPr>
            <w: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FE0625">
            <w:pPr>
              <w:jc w:val="center"/>
            </w:pPr>
            <w:r w:rsidRPr="000A5EDA"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FE0625">
            <w:pPr>
              <w:jc w:val="center"/>
            </w:pPr>
            <w:r w:rsidRPr="000A5EDA">
              <w:t>-</w:t>
            </w:r>
          </w:p>
        </w:tc>
      </w:tr>
      <w:tr w:rsidR="00BB1149" w:rsidRPr="000A5EDA" w:rsidTr="005C5F4A">
        <w:trPr>
          <w:trHeight w:val="6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0A5EDA" w:rsidRDefault="00BB1149" w:rsidP="004B73AF">
            <w:pPr>
              <w:jc w:val="center"/>
            </w:pPr>
            <w: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Default="00BB1149" w:rsidP="0046406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дорог, прошедших оценку технического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Default="00BB1149" w:rsidP="00FE06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Default="00BB1149" w:rsidP="00FE06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Default="00BB1149" w:rsidP="00CF2715">
            <w:pPr>
              <w:jc w:val="center"/>
            </w:pPr>
            <w:r>
              <w:t>28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BB1149" w:rsidP="00FE0625">
            <w:pPr>
              <w:jc w:val="center"/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0A5EDA" w:rsidRDefault="005C5F4A" w:rsidP="00FE0625">
            <w:pPr>
              <w:jc w:val="center"/>
            </w:pPr>
            <w:r>
              <w:t>9</w:t>
            </w:r>
          </w:p>
        </w:tc>
      </w:tr>
    </w:tbl>
    <w:p w:rsidR="00BB1149" w:rsidRPr="000A5EDA" w:rsidRDefault="00BB1149" w:rsidP="000A5EDA">
      <w:pPr>
        <w:ind w:left="5160"/>
        <w:jc w:val="both"/>
      </w:pPr>
    </w:p>
    <w:sectPr w:rsidR="00BB1149" w:rsidRPr="000A5EDA" w:rsidSect="009D4C93">
      <w:pgSz w:w="11905" w:h="16837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26" w:rsidRDefault="00874926">
      <w:r>
        <w:separator/>
      </w:r>
    </w:p>
  </w:endnote>
  <w:endnote w:type="continuationSeparator" w:id="0">
    <w:p w:rsidR="00874926" w:rsidRDefault="0087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26" w:rsidRDefault="00874926">
      <w:r>
        <w:separator/>
      </w:r>
    </w:p>
  </w:footnote>
  <w:footnote w:type="continuationSeparator" w:id="0">
    <w:p w:rsidR="00874926" w:rsidRDefault="00874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B2" w:rsidRDefault="004641F2" w:rsidP="00EB1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9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39B2" w:rsidRDefault="008339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B2" w:rsidRDefault="004641F2" w:rsidP="00EB1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9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55EE">
      <w:rPr>
        <w:rStyle w:val="a7"/>
        <w:noProof/>
      </w:rPr>
      <w:t>2</w:t>
    </w:r>
    <w:r>
      <w:rPr>
        <w:rStyle w:val="a7"/>
      </w:rPr>
      <w:fldChar w:fldCharType="end"/>
    </w:r>
  </w:p>
  <w:p w:rsidR="008339B2" w:rsidRPr="001F4999" w:rsidRDefault="008339B2" w:rsidP="00FA2055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B2" w:rsidRDefault="008339B2" w:rsidP="005E17D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14"/>
    <w:rsid w:val="00000656"/>
    <w:rsid w:val="000053D5"/>
    <w:rsid w:val="00011C0F"/>
    <w:rsid w:val="000121C1"/>
    <w:rsid w:val="00015C42"/>
    <w:rsid w:val="0002065C"/>
    <w:rsid w:val="00022E13"/>
    <w:rsid w:val="00027575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84E8C"/>
    <w:rsid w:val="00091545"/>
    <w:rsid w:val="00093BF9"/>
    <w:rsid w:val="000946E8"/>
    <w:rsid w:val="000A0DAE"/>
    <w:rsid w:val="000A1912"/>
    <w:rsid w:val="000A2624"/>
    <w:rsid w:val="000A341D"/>
    <w:rsid w:val="000A36EE"/>
    <w:rsid w:val="000A5EDA"/>
    <w:rsid w:val="000A749D"/>
    <w:rsid w:val="000B1200"/>
    <w:rsid w:val="000B6C37"/>
    <w:rsid w:val="000B70A5"/>
    <w:rsid w:val="000B7B84"/>
    <w:rsid w:val="000C067F"/>
    <w:rsid w:val="000C4C36"/>
    <w:rsid w:val="000C6E04"/>
    <w:rsid w:val="000C7A69"/>
    <w:rsid w:val="000D0DF8"/>
    <w:rsid w:val="000D48FB"/>
    <w:rsid w:val="000E2C4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26317"/>
    <w:rsid w:val="00135970"/>
    <w:rsid w:val="00141958"/>
    <w:rsid w:val="00143EEF"/>
    <w:rsid w:val="001601D6"/>
    <w:rsid w:val="00160EBC"/>
    <w:rsid w:val="00163DF8"/>
    <w:rsid w:val="00166639"/>
    <w:rsid w:val="001668AC"/>
    <w:rsid w:val="0016762A"/>
    <w:rsid w:val="00170598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7DD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2FAC"/>
    <w:rsid w:val="00225870"/>
    <w:rsid w:val="00231866"/>
    <w:rsid w:val="00232255"/>
    <w:rsid w:val="00232C46"/>
    <w:rsid w:val="00233D2A"/>
    <w:rsid w:val="00234C09"/>
    <w:rsid w:val="00234D9A"/>
    <w:rsid w:val="00235F52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2E19"/>
    <w:rsid w:val="002633BE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28AB"/>
    <w:rsid w:val="002C4997"/>
    <w:rsid w:val="002C6243"/>
    <w:rsid w:val="002D1FAD"/>
    <w:rsid w:val="002D2758"/>
    <w:rsid w:val="002D3EA3"/>
    <w:rsid w:val="002D4F4E"/>
    <w:rsid w:val="002D576B"/>
    <w:rsid w:val="002D590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28E7"/>
    <w:rsid w:val="003130A1"/>
    <w:rsid w:val="003139AE"/>
    <w:rsid w:val="00313BDD"/>
    <w:rsid w:val="00314E93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709"/>
    <w:rsid w:val="003B495D"/>
    <w:rsid w:val="003B7C5F"/>
    <w:rsid w:val="003C049D"/>
    <w:rsid w:val="003C2709"/>
    <w:rsid w:val="003C2D52"/>
    <w:rsid w:val="003C3A15"/>
    <w:rsid w:val="003C3E5B"/>
    <w:rsid w:val="003C4818"/>
    <w:rsid w:val="003C54D1"/>
    <w:rsid w:val="003C6FA3"/>
    <w:rsid w:val="003D0F69"/>
    <w:rsid w:val="003D2D21"/>
    <w:rsid w:val="003D30F8"/>
    <w:rsid w:val="003D3170"/>
    <w:rsid w:val="003D356E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1B8D"/>
    <w:rsid w:val="004235C0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57A84"/>
    <w:rsid w:val="00461089"/>
    <w:rsid w:val="00464067"/>
    <w:rsid w:val="004641F2"/>
    <w:rsid w:val="00465E7F"/>
    <w:rsid w:val="004752EE"/>
    <w:rsid w:val="00476803"/>
    <w:rsid w:val="004830FF"/>
    <w:rsid w:val="00484911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3AF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561E3"/>
    <w:rsid w:val="00560EA5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1CDE"/>
    <w:rsid w:val="005C28A6"/>
    <w:rsid w:val="005C426E"/>
    <w:rsid w:val="005C5F4A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072B"/>
    <w:rsid w:val="006134BC"/>
    <w:rsid w:val="00617339"/>
    <w:rsid w:val="0062252B"/>
    <w:rsid w:val="00623E84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CD3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07C6"/>
    <w:rsid w:val="007921B2"/>
    <w:rsid w:val="00792BCA"/>
    <w:rsid w:val="00792D08"/>
    <w:rsid w:val="007947E3"/>
    <w:rsid w:val="007955EE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27E3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390"/>
    <w:rsid w:val="00813F2B"/>
    <w:rsid w:val="00815083"/>
    <w:rsid w:val="00817C04"/>
    <w:rsid w:val="00821117"/>
    <w:rsid w:val="00821A2E"/>
    <w:rsid w:val="00822A93"/>
    <w:rsid w:val="00823F93"/>
    <w:rsid w:val="00825F1F"/>
    <w:rsid w:val="0083058F"/>
    <w:rsid w:val="008323A0"/>
    <w:rsid w:val="008339B2"/>
    <w:rsid w:val="00844F8F"/>
    <w:rsid w:val="00846991"/>
    <w:rsid w:val="008473D8"/>
    <w:rsid w:val="00851364"/>
    <w:rsid w:val="00852019"/>
    <w:rsid w:val="00852789"/>
    <w:rsid w:val="008532FA"/>
    <w:rsid w:val="008538E3"/>
    <w:rsid w:val="0085739F"/>
    <w:rsid w:val="00860E3F"/>
    <w:rsid w:val="008619FC"/>
    <w:rsid w:val="00866BD9"/>
    <w:rsid w:val="00871C82"/>
    <w:rsid w:val="00872B21"/>
    <w:rsid w:val="00873377"/>
    <w:rsid w:val="00874926"/>
    <w:rsid w:val="008754BE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A7E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D768E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57C6C"/>
    <w:rsid w:val="009636F1"/>
    <w:rsid w:val="009677BE"/>
    <w:rsid w:val="009705CE"/>
    <w:rsid w:val="00971002"/>
    <w:rsid w:val="00973842"/>
    <w:rsid w:val="009743EB"/>
    <w:rsid w:val="00974D1A"/>
    <w:rsid w:val="00976C8F"/>
    <w:rsid w:val="009773AE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4C93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3D72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43A2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15A2"/>
    <w:rsid w:val="00AB5FFC"/>
    <w:rsid w:val="00AB6621"/>
    <w:rsid w:val="00AB79BE"/>
    <w:rsid w:val="00AC022B"/>
    <w:rsid w:val="00AC1F55"/>
    <w:rsid w:val="00AC2D05"/>
    <w:rsid w:val="00AD1D0B"/>
    <w:rsid w:val="00AD211A"/>
    <w:rsid w:val="00AD2C52"/>
    <w:rsid w:val="00AD3493"/>
    <w:rsid w:val="00AF2119"/>
    <w:rsid w:val="00AF4E60"/>
    <w:rsid w:val="00AF624C"/>
    <w:rsid w:val="00B01AE8"/>
    <w:rsid w:val="00B03D53"/>
    <w:rsid w:val="00B10E47"/>
    <w:rsid w:val="00B1200D"/>
    <w:rsid w:val="00B1757E"/>
    <w:rsid w:val="00B21B7C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1FAD"/>
    <w:rsid w:val="00B546C8"/>
    <w:rsid w:val="00B55832"/>
    <w:rsid w:val="00B55DE9"/>
    <w:rsid w:val="00B56E3B"/>
    <w:rsid w:val="00B6071F"/>
    <w:rsid w:val="00B60CF1"/>
    <w:rsid w:val="00B61656"/>
    <w:rsid w:val="00B61933"/>
    <w:rsid w:val="00B638A3"/>
    <w:rsid w:val="00B63AAF"/>
    <w:rsid w:val="00B65982"/>
    <w:rsid w:val="00B65A68"/>
    <w:rsid w:val="00B6686B"/>
    <w:rsid w:val="00B835BD"/>
    <w:rsid w:val="00B856FD"/>
    <w:rsid w:val="00B86301"/>
    <w:rsid w:val="00B87C47"/>
    <w:rsid w:val="00B903FA"/>
    <w:rsid w:val="00B90679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1149"/>
    <w:rsid w:val="00BB233D"/>
    <w:rsid w:val="00BB2834"/>
    <w:rsid w:val="00BB56B9"/>
    <w:rsid w:val="00BB6380"/>
    <w:rsid w:val="00BC1BB4"/>
    <w:rsid w:val="00BC2291"/>
    <w:rsid w:val="00BC449A"/>
    <w:rsid w:val="00BC528D"/>
    <w:rsid w:val="00BC5B2F"/>
    <w:rsid w:val="00BC6AC3"/>
    <w:rsid w:val="00BC7015"/>
    <w:rsid w:val="00BD2A49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BF6AFB"/>
    <w:rsid w:val="00C00267"/>
    <w:rsid w:val="00C04AB5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1CEC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5C0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5A7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1DA7"/>
    <w:rsid w:val="00D138C4"/>
    <w:rsid w:val="00D14950"/>
    <w:rsid w:val="00D15A83"/>
    <w:rsid w:val="00D17095"/>
    <w:rsid w:val="00D21402"/>
    <w:rsid w:val="00D26008"/>
    <w:rsid w:val="00D278E8"/>
    <w:rsid w:val="00D34349"/>
    <w:rsid w:val="00D379D5"/>
    <w:rsid w:val="00D41BC2"/>
    <w:rsid w:val="00D43133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228C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578F"/>
    <w:rsid w:val="00DB6903"/>
    <w:rsid w:val="00DB7C6C"/>
    <w:rsid w:val="00DC2CC7"/>
    <w:rsid w:val="00DC3BA1"/>
    <w:rsid w:val="00DC5CE9"/>
    <w:rsid w:val="00DD16C5"/>
    <w:rsid w:val="00DD1EB7"/>
    <w:rsid w:val="00DD5502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1695"/>
    <w:rsid w:val="00E340DD"/>
    <w:rsid w:val="00E35379"/>
    <w:rsid w:val="00E36FCA"/>
    <w:rsid w:val="00E40B1C"/>
    <w:rsid w:val="00E43DCC"/>
    <w:rsid w:val="00E447A3"/>
    <w:rsid w:val="00E45A61"/>
    <w:rsid w:val="00E46A93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70D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1A99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0EFA"/>
    <w:rsid w:val="00EF1CEF"/>
    <w:rsid w:val="00EF3FCE"/>
    <w:rsid w:val="00EF490E"/>
    <w:rsid w:val="00EF6AE0"/>
    <w:rsid w:val="00EF7704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066"/>
    <w:rsid w:val="00F33E5B"/>
    <w:rsid w:val="00F3431F"/>
    <w:rsid w:val="00F34DC3"/>
    <w:rsid w:val="00F35A14"/>
    <w:rsid w:val="00F402E5"/>
    <w:rsid w:val="00F411D0"/>
    <w:rsid w:val="00F41D9C"/>
    <w:rsid w:val="00F41DE5"/>
    <w:rsid w:val="00F42428"/>
    <w:rsid w:val="00F42FAF"/>
    <w:rsid w:val="00F50546"/>
    <w:rsid w:val="00F51357"/>
    <w:rsid w:val="00F51B3D"/>
    <w:rsid w:val="00F51B3E"/>
    <w:rsid w:val="00F57412"/>
    <w:rsid w:val="00F65DD1"/>
    <w:rsid w:val="00F71A01"/>
    <w:rsid w:val="00F74256"/>
    <w:rsid w:val="00F75DA7"/>
    <w:rsid w:val="00F76A79"/>
    <w:rsid w:val="00F81586"/>
    <w:rsid w:val="00F8158A"/>
    <w:rsid w:val="00F84E18"/>
    <w:rsid w:val="00F95EA8"/>
    <w:rsid w:val="00F96917"/>
    <w:rsid w:val="00F978A8"/>
    <w:rsid w:val="00FA0D66"/>
    <w:rsid w:val="00FA2055"/>
    <w:rsid w:val="00FA23EE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42DF"/>
    <w:rsid w:val="00FD641C"/>
    <w:rsid w:val="00FD6A6B"/>
    <w:rsid w:val="00FE0625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No List" w:locked="1" w:semiHidden="0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7D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Pr>
      <w:rFonts w:cs="Times New Roman"/>
      <w:sz w:val="2"/>
    </w:rPr>
  </w:style>
  <w:style w:type="paragraph" w:styleId="aff4">
    <w:name w:val="No Spacing"/>
    <w:uiPriority w:val="1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6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7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f8">
    <w:name w:val="Без интервала Знак"/>
    <w:link w:val="23"/>
    <w:uiPriority w:val="1"/>
    <w:locked/>
    <w:rsid w:val="008532FA"/>
    <w:rPr>
      <w:sz w:val="22"/>
      <w:lang w:val="ru-RU" w:eastAsia="ru-RU"/>
    </w:rPr>
  </w:style>
  <w:style w:type="paragraph" w:customStyle="1" w:styleId="23">
    <w:name w:val="Без интервала2"/>
    <w:link w:val="aff8"/>
    <w:uiPriority w:val="99"/>
    <w:rsid w:val="008532F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No List" w:locked="1" w:semiHidden="0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7D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Pr>
      <w:rFonts w:cs="Times New Roman"/>
      <w:sz w:val="2"/>
    </w:rPr>
  </w:style>
  <w:style w:type="paragraph" w:styleId="aff4">
    <w:name w:val="No Spacing"/>
    <w:uiPriority w:val="1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6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7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f8">
    <w:name w:val="Без интервала Знак"/>
    <w:link w:val="23"/>
    <w:uiPriority w:val="1"/>
    <w:locked/>
    <w:rsid w:val="008532FA"/>
    <w:rPr>
      <w:sz w:val="22"/>
      <w:lang w:val="ru-RU" w:eastAsia="ru-RU"/>
    </w:rPr>
  </w:style>
  <w:style w:type="paragraph" w:customStyle="1" w:styleId="23">
    <w:name w:val="Без интервала2"/>
    <w:link w:val="aff8"/>
    <w:uiPriority w:val="99"/>
    <w:rsid w:val="008532F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8093-2866-4823-ABE1-3AFD0DEB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lohovo</cp:lastModifiedBy>
  <cp:revision>15</cp:revision>
  <cp:lastPrinted>2019-03-05T09:08:00Z</cp:lastPrinted>
  <dcterms:created xsi:type="dcterms:W3CDTF">2021-11-22T07:03:00Z</dcterms:created>
  <dcterms:modified xsi:type="dcterms:W3CDTF">2022-07-27T06:59:00Z</dcterms:modified>
</cp:coreProperties>
</file>